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9932" w14:textId="77777777" w:rsidR="00BE339E" w:rsidRPr="00381BE1" w:rsidRDefault="00DF0BBD" w:rsidP="00BE339E">
      <w:pPr>
        <w:contextualSpacing/>
        <w:jc w:val="center"/>
        <w:rPr>
          <w:rFonts w:ascii="Arial" w:hAnsi="Arial" w:cs="Arial"/>
          <w:strike/>
          <w:lang w:val="en-GB"/>
        </w:rPr>
      </w:pPr>
      <w:r w:rsidRPr="00381BE1">
        <w:rPr>
          <w:rFonts w:ascii="Arial" w:hAnsi="Arial" w:cs="Arial"/>
          <w:b/>
          <w:lang w:val="en-GB"/>
        </w:rPr>
        <w:t xml:space="preserve">SYLLABUS </w:t>
      </w:r>
      <w:r w:rsidRPr="00381BE1">
        <w:rPr>
          <w:rFonts w:ascii="Arial" w:hAnsi="Arial" w:cs="Arial"/>
          <w:lang w:val="en-GB"/>
        </w:rPr>
        <w:t>(MODULE-ERASMUS+)</w:t>
      </w:r>
      <w:r w:rsidR="00BE339E" w:rsidRPr="00381BE1">
        <w:rPr>
          <w:rFonts w:ascii="Arial" w:hAnsi="Arial" w:cs="Arial"/>
          <w:lang w:val="en-GB"/>
        </w:rPr>
        <w:t xml:space="preserve">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765"/>
        <w:gridCol w:w="1791"/>
        <w:gridCol w:w="635"/>
        <w:gridCol w:w="1669"/>
        <w:gridCol w:w="1134"/>
        <w:gridCol w:w="709"/>
        <w:gridCol w:w="567"/>
        <w:gridCol w:w="673"/>
        <w:gridCol w:w="602"/>
      </w:tblGrid>
      <w:tr w:rsidR="00DF0BBD" w:rsidRPr="00381BE1" w14:paraId="2E8487AE" w14:textId="77777777" w:rsidTr="00685DA5">
        <w:trPr>
          <w:trHeight w:val="390"/>
          <w:jc w:val="center"/>
        </w:trPr>
        <w:tc>
          <w:tcPr>
            <w:tcW w:w="7655" w:type="dxa"/>
            <w:gridSpan w:val="6"/>
            <w:tcBorders>
              <w:top w:val="single" w:sz="12" w:space="0" w:color="auto"/>
              <w:left w:val="single" w:sz="12" w:space="0" w:color="auto"/>
            </w:tcBorders>
            <w:shd w:val="clear" w:color="auto" w:fill="auto"/>
          </w:tcPr>
          <w:p w14:paraId="5008F3BF" w14:textId="77777777" w:rsidR="00DF0BBD" w:rsidRPr="00685DA5" w:rsidRDefault="00DF0BBD" w:rsidP="007D244F">
            <w:pPr>
              <w:rPr>
                <w:rFonts w:ascii="Arial" w:hAnsi="Arial" w:cs="Arial"/>
                <w:sz w:val="18"/>
                <w:szCs w:val="18"/>
                <w:lang w:val="en-GB"/>
              </w:rPr>
            </w:pPr>
            <w:r w:rsidRPr="00685DA5">
              <w:rPr>
                <w:rFonts w:ascii="Arial" w:hAnsi="Arial" w:cs="Arial"/>
                <w:sz w:val="18"/>
                <w:szCs w:val="18"/>
                <w:lang w:val="en-GB"/>
              </w:rPr>
              <w:t xml:space="preserve">Course/module (as specified in the approved curriculum for the field of study) </w:t>
            </w:r>
          </w:p>
          <w:p w14:paraId="027BC566" w14:textId="4924FC9A" w:rsidR="00DF0BBD" w:rsidRPr="00685DA5" w:rsidRDefault="00671927" w:rsidP="00381BE1">
            <w:pPr>
              <w:rPr>
                <w:rFonts w:ascii="Arial" w:hAnsi="Arial" w:cs="Arial"/>
                <w:b/>
                <w:sz w:val="18"/>
                <w:szCs w:val="18"/>
                <w:lang w:val="en-GB"/>
              </w:rPr>
            </w:pPr>
            <w:r>
              <w:rPr>
                <w:rFonts w:ascii="Arial" w:hAnsi="Arial" w:cs="Arial"/>
                <w:b/>
                <w:sz w:val="18"/>
                <w:szCs w:val="18"/>
                <w:lang w:val="en-GB"/>
              </w:rPr>
              <w:t>Freshwater ecosystems</w:t>
            </w:r>
          </w:p>
        </w:tc>
        <w:tc>
          <w:tcPr>
            <w:tcW w:w="1276" w:type="dxa"/>
            <w:gridSpan w:val="2"/>
            <w:vMerge w:val="restart"/>
            <w:tcBorders>
              <w:top w:val="single" w:sz="12" w:space="0" w:color="auto"/>
              <w:right w:val="single" w:sz="12" w:space="0" w:color="auto"/>
            </w:tcBorders>
            <w:shd w:val="clear" w:color="auto" w:fill="auto"/>
            <w:vAlign w:val="center"/>
          </w:tcPr>
          <w:p w14:paraId="615099D1" w14:textId="77777777"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ECTS</w:t>
            </w:r>
          </w:p>
          <w:p w14:paraId="6C29D6DE" w14:textId="0BCF6D74" w:rsidR="00DF0BBD" w:rsidRPr="00685DA5" w:rsidRDefault="00671927" w:rsidP="00D20476">
            <w:pPr>
              <w:jc w:val="center"/>
              <w:rPr>
                <w:rFonts w:ascii="Arial" w:hAnsi="Arial" w:cs="Arial"/>
                <w:b/>
                <w:sz w:val="18"/>
                <w:szCs w:val="18"/>
                <w:lang w:val="en-GB"/>
              </w:rPr>
            </w:pPr>
            <w:r>
              <w:rPr>
                <w:rFonts w:ascii="Arial" w:hAnsi="Arial" w:cs="Arial"/>
                <w:b/>
                <w:sz w:val="22"/>
                <w:szCs w:val="18"/>
                <w:lang w:val="en-GB"/>
              </w:rPr>
              <w:t>3</w:t>
            </w:r>
          </w:p>
        </w:tc>
        <w:tc>
          <w:tcPr>
            <w:tcW w:w="1275" w:type="dxa"/>
            <w:gridSpan w:val="2"/>
            <w:vMerge w:val="restart"/>
            <w:tcBorders>
              <w:top w:val="single" w:sz="12" w:space="0" w:color="auto"/>
              <w:bottom w:val="single" w:sz="12" w:space="0" w:color="auto"/>
              <w:right w:val="single" w:sz="12" w:space="0" w:color="auto"/>
            </w:tcBorders>
            <w:shd w:val="clear" w:color="auto" w:fill="BDD6EE"/>
            <w:vAlign w:val="center"/>
          </w:tcPr>
          <w:p w14:paraId="1C2501BB" w14:textId="77777777" w:rsidR="00DF0BBD" w:rsidRPr="00685DA5" w:rsidRDefault="00DF0BBD" w:rsidP="00D20476">
            <w:pPr>
              <w:jc w:val="center"/>
              <w:rPr>
                <w:rFonts w:ascii="Arial" w:hAnsi="Arial" w:cs="Arial"/>
                <w:sz w:val="18"/>
                <w:szCs w:val="18"/>
                <w:lang w:val="en-GB"/>
              </w:rPr>
            </w:pPr>
            <w:r w:rsidRPr="00685DA5">
              <w:rPr>
                <w:rFonts w:ascii="Arial" w:hAnsi="Arial" w:cs="Arial"/>
                <w:sz w:val="18"/>
                <w:szCs w:val="18"/>
                <w:lang w:val="en-GB"/>
              </w:rPr>
              <w:t>Component code</w:t>
            </w:r>
          </w:p>
          <w:p w14:paraId="52C018CE" w14:textId="2B03D85D" w:rsidR="00DF0BBD" w:rsidRPr="00685DA5" w:rsidRDefault="00DF0BBD" w:rsidP="00AE5E0F">
            <w:pPr>
              <w:jc w:val="center"/>
              <w:rPr>
                <w:rFonts w:ascii="Arial" w:hAnsi="Arial" w:cs="Arial"/>
                <w:b/>
                <w:sz w:val="18"/>
                <w:szCs w:val="18"/>
                <w:lang w:val="en-GB"/>
              </w:rPr>
            </w:pPr>
            <w:r w:rsidRPr="00685DA5">
              <w:rPr>
                <w:rFonts w:ascii="Arial" w:hAnsi="Arial" w:cs="Arial"/>
                <w:b/>
                <w:sz w:val="22"/>
                <w:szCs w:val="18"/>
                <w:shd w:val="clear" w:color="auto" w:fill="BDD6EE"/>
                <w:lang w:val="en-GB"/>
              </w:rPr>
              <w:t xml:space="preserve">ENVI </w:t>
            </w:r>
            <w:r w:rsidR="00671927">
              <w:rPr>
                <w:rFonts w:ascii="Arial" w:hAnsi="Arial" w:cs="Arial"/>
                <w:b/>
                <w:sz w:val="22"/>
                <w:szCs w:val="18"/>
                <w:shd w:val="clear" w:color="auto" w:fill="BDD6EE"/>
                <w:lang w:val="en-GB"/>
              </w:rPr>
              <w:t>2</w:t>
            </w:r>
            <w:r w:rsidR="00685DA5">
              <w:rPr>
                <w:rFonts w:ascii="Arial" w:hAnsi="Arial" w:cs="Arial"/>
                <w:b/>
                <w:sz w:val="22"/>
                <w:szCs w:val="18"/>
                <w:shd w:val="clear" w:color="auto" w:fill="BDD6EE"/>
                <w:lang w:val="en-GB"/>
              </w:rPr>
              <w:t>.</w:t>
            </w:r>
            <w:r w:rsidR="00AE5E0F">
              <w:rPr>
                <w:rFonts w:ascii="Arial" w:hAnsi="Arial" w:cs="Arial"/>
                <w:b/>
                <w:sz w:val="22"/>
                <w:szCs w:val="18"/>
                <w:shd w:val="clear" w:color="auto" w:fill="BDD6EE"/>
                <w:lang w:val="en-GB"/>
              </w:rPr>
              <w:t>3</w:t>
            </w:r>
          </w:p>
        </w:tc>
      </w:tr>
      <w:tr w:rsidR="00DF0BBD" w:rsidRPr="00381BE1" w14:paraId="05EF8D72" w14:textId="77777777" w:rsidTr="00685DA5">
        <w:trPr>
          <w:trHeight w:val="390"/>
          <w:jc w:val="center"/>
        </w:trPr>
        <w:tc>
          <w:tcPr>
            <w:tcW w:w="7655" w:type="dxa"/>
            <w:gridSpan w:val="6"/>
            <w:tcBorders>
              <w:left w:val="single" w:sz="12" w:space="0" w:color="auto"/>
            </w:tcBorders>
            <w:shd w:val="clear" w:color="auto" w:fill="auto"/>
          </w:tcPr>
          <w:p w14:paraId="2D55E6D1" w14:textId="70C63B0B" w:rsidR="00DF0BBD" w:rsidRPr="008B10B5" w:rsidRDefault="00DF0BBD" w:rsidP="00DF0BBD">
            <w:pPr>
              <w:rPr>
                <w:rFonts w:ascii="Arial" w:hAnsi="Arial" w:cs="Arial"/>
                <w:sz w:val="18"/>
                <w:szCs w:val="18"/>
              </w:rPr>
            </w:pPr>
            <w:proofErr w:type="spellStart"/>
            <w:r w:rsidRPr="008B10B5">
              <w:rPr>
                <w:rFonts w:ascii="Arial" w:hAnsi="Arial" w:cs="Arial"/>
                <w:sz w:val="18"/>
                <w:szCs w:val="18"/>
              </w:rPr>
              <w:t>Name</w:t>
            </w:r>
            <w:proofErr w:type="spellEnd"/>
            <w:r w:rsidRPr="008B10B5">
              <w:rPr>
                <w:rFonts w:ascii="Arial" w:hAnsi="Arial" w:cs="Arial"/>
                <w:sz w:val="18"/>
                <w:szCs w:val="18"/>
              </w:rPr>
              <w:t xml:space="preserve"> in </w:t>
            </w:r>
            <w:proofErr w:type="spellStart"/>
            <w:r w:rsidRPr="008B10B5">
              <w:rPr>
                <w:rFonts w:ascii="Arial" w:hAnsi="Arial" w:cs="Arial"/>
                <w:sz w:val="18"/>
                <w:szCs w:val="18"/>
              </w:rPr>
              <w:t>Polish</w:t>
            </w:r>
            <w:proofErr w:type="spellEnd"/>
            <w:r w:rsidR="00A9036D" w:rsidRPr="008B10B5">
              <w:rPr>
                <w:rFonts w:ascii="Arial" w:hAnsi="Arial" w:cs="Arial"/>
                <w:sz w:val="18"/>
                <w:szCs w:val="18"/>
              </w:rPr>
              <w:t xml:space="preserve"> </w:t>
            </w:r>
          </w:p>
          <w:p w14:paraId="5384BA23" w14:textId="1E749F47" w:rsidR="00DF0BBD" w:rsidRPr="00685DA5" w:rsidRDefault="00AE5E0F" w:rsidP="00381BE1">
            <w:pPr>
              <w:rPr>
                <w:rFonts w:ascii="Arial" w:hAnsi="Arial" w:cs="Arial"/>
                <w:b/>
                <w:sz w:val="18"/>
                <w:szCs w:val="18"/>
              </w:rPr>
            </w:pPr>
            <w:r>
              <w:rPr>
                <w:rFonts w:ascii="Arial" w:hAnsi="Arial" w:cs="Arial"/>
                <w:b/>
                <w:sz w:val="18"/>
                <w:szCs w:val="18"/>
              </w:rPr>
              <w:t>Eko</w:t>
            </w:r>
            <w:r w:rsidR="00671927">
              <w:rPr>
                <w:rFonts w:ascii="Arial" w:hAnsi="Arial" w:cs="Arial"/>
                <w:b/>
                <w:sz w:val="18"/>
                <w:szCs w:val="18"/>
              </w:rPr>
              <w:t>logia wód śródlądowych</w:t>
            </w:r>
          </w:p>
        </w:tc>
        <w:tc>
          <w:tcPr>
            <w:tcW w:w="1276" w:type="dxa"/>
            <w:gridSpan w:val="2"/>
            <w:vMerge/>
            <w:tcBorders>
              <w:right w:val="single" w:sz="12" w:space="0" w:color="auto"/>
            </w:tcBorders>
            <w:shd w:val="clear" w:color="auto" w:fill="auto"/>
          </w:tcPr>
          <w:p w14:paraId="25E5C53B" w14:textId="77777777" w:rsidR="00DF0BBD" w:rsidRPr="00B62AB7" w:rsidRDefault="00DF0BBD" w:rsidP="00BE339E">
            <w:pPr>
              <w:rPr>
                <w:rFonts w:ascii="Arial" w:hAnsi="Arial" w:cs="Arial"/>
                <w:sz w:val="18"/>
                <w:szCs w:val="18"/>
              </w:rPr>
            </w:pPr>
          </w:p>
        </w:tc>
        <w:tc>
          <w:tcPr>
            <w:tcW w:w="1275" w:type="dxa"/>
            <w:gridSpan w:val="2"/>
            <w:vMerge/>
            <w:tcBorders>
              <w:bottom w:val="single" w:sz="12" w:space="0" w:color="auto"/>
              <w:right w:val="single" w:sz="12" w:space="0" w:color="auto"/>
            </w:tcBorders>
            <w:shd w:val="clear" w:color="auto" w:fill="BDD6EE"/>
          </w:tcPr>
          <w:p w14:paraId="7ACC2D37" w14:textId="77777777" w:rsidR="00DF0BBD" w:rsidRPr="00B62AB7" w:rsidRDefault="00DF0BBD" w:rsidP="00BE339E">
            <w:pPr>
              <w:rPr>
                <w:rFonts w:ascii="Arial" w:hAnsi="Arial" w:cs="Arial"/>
                <w:sz w:val="18"/>
                <w:szCs w:val="18"/>
              </w:rPr>
            </w:pPr>
          </w:p>
        </w:tc>
      </w:tr>
      <w:tr w:rsidR="00BE339E" w:rsidRPr="00D653AB" w14:paraId="333A970D" w14:textId="77777777" w:rsidTr="00907C91">
        <w:trPr>
          <w:jc w:val="center"/>
        </w:trPr>
        <w:tc>
          <w:tcPr>
            <w:tcW w:w="10206" w:type="dxa"/>
            <w:gridSpan w:val="10"/>
            <w:tcBorders>
              <w:left w:val="single" w:sz="12" w:space="0" w:color="auto"/>
              <w:right w:val="single" w:sz="12" w:space="0" w:color="auto"/>
            </w:tcBorders>
            <w:shd w:val="clear" w:color="auto" w:fill="auto"/>
          </w:tcPr>
          <w:p w14:paraId="521208A2" w14:textId="77777777" w:rsidR="00BE339E" w:rsidRPr="00685DA5" w:rsidRDefault="00DF0BBD" w:rsidP="00BE339E">
            <w:pPr>
              <w:rPr>
                <w:rFonts w:ascii="Arial" w:hAnsi="Arial" w:cs="Arial"/>
                <w:sz w:val="18"/>
                <w:szCs w:val="18"/>
                <w:lang w:val="en-GB"/>
              </w:rPr>
            </w:pPr>
            <w:r w:rsidRPr="00685DA5">
              <w:rPr>
                <w:rFonts w:ascii="Arial" w:hAnsi="Arial" w:cs="Arial"/>
                <w:sz w:val="18"/>
                <w:szCs w:val="18"/>
                <w:lang w:val="en-GB"/>
              </w:rPr>
              <w:t>Unit(-s) providing the course/module (</w:t>
            </w:r>
            <w:r w:rsidR="00381BE1" w:rsidRPr="00685DA5">
              <w:rPr>
                <w:rFonts w:ascii="Arial" w:hAnsi="Arial" w:cs="Arial"/>
                <w:sz w:val="18"/>
                <w:szCs w:val="18"/>
                <w:lang w:val="en-GB"/>
              </w:rPr>
              <w:t xml:space="preserve">Faculty, </w:t>
            </w:r>
            <w:r w:rsidRPr="00685DA5">
              <w:rPr>
                <w:rFonts w:ascii="Arial" w:hAnsi="Arial" w:cs="Arial"/>
                <w:sz w:val="18"/>
                <w:szCs w:val="18"/>
                <w:lang w:val="en-GB"/>
              </w:rPr>
              <w:t>Institute/Department)</w:t>
            </w:r>
          </w:p>
          <w:p w14:paraId="18E20DDD" w14:textId="77777777" w:rsidR="00BE339E" w:rsidRPr="00685DA5" w:rsidRDefault="00381BE1" w:rsidP="00BE339E">
            <w:pPr>
              <w:rPr>
                <w:rFonts w:ascii="Arial" w:hAnsi="Arial" w:cs="Arial"/>
                <w:b/>
                <w:sz w:val="18"/>
                <w:szCs w:val="18"/>
                <w:lang w:val="en-GB"/>
              </w:rPr>
            </w:pPr>
            <w:r w:rsidRPr="00685DA5">
              <w:rPr>
                <w:rFonts w:ascii="Arial" w:hAnsi="Arial" w:cs="Arial"/>
                <w:b/>
                <w:sz w:val="18"/>
                <w:szCs w:val="18"/>
                <w:lang w:val="en-GB"/>
              </w:rPr>
              <w:t>Faculty of Environmental and Mechanical Engineering, Department of Ecology and Environmental Protection</w:t>
            </w:r>
            <w:r w:rsidR="00290605" w:rsidRPr="00685DA5">
              <w:rPr>
                <w:rFonts w:ascii="Arial" w:hAnsi="Arial" w:cs="Arial"/>
                <w:b/>
                <w:sz w:val="18"/>
                <w:szCs w:val="18"/>
                <w:lang w:val="en-GB"/>
              </w:rPr>
              <w:t xml:space="preserve"> </w:t>
            </w:r>
          </w:p>
        </w:tc>
      </w:tr>
      <w:tr w:rsidR="00BE339E" w:rsidRPr="00381BE1" w14:paraId="3256AAAA" w14:textId="77777777" w:rsidTr="00907C91">
        <w:trPr>
          <w:jc w:val="center"/>
        </w:trPr>
        <w:tc>
          <w:tcPr>
            <w:tcW w:w="10206" w:type="dxa"/>
            <w:gridSpan w:val="10"/>
            <w:tcBorders>
              <w:left w:val="single" w:sz="12" w:space="0" w:color="auto"/>
              <w:right w:val="single" w:sz="12" w:space="0" w:color="auto"/>
            </w:tcBorders>
            <w:shd w:val="clear" w:color="auto" w:fill="auto"/>
          </w:tcPr>
          <w:p w14:paraId="69C1974D" w14:textId="796CB1CA" w:rsidR="00BE339E" w:rsidRPr="00685DA5" w:rsidRDefault="00DF0BBD" w:rsidP="00BE339E">
            <w:pPr>
              <w:rPr>
                <w:rFonts w:ascii="Arial" w:hAnsi="Arial" w:cs="Arial"/>
                <w:sz w:val="18"/>
                <w:szCs w:val="18"/>
                <w:lang w:val="en-GB"/>
              </w:rPr>
            </w:pPr>
            <w:proofErr w:type="spellStart"/>
            <w:r w:rsidRPr="00685DA5">
              <w:rPr>
                <w:rFonts w:ascii="Arial" w:hAnsi="Arial" w:cs="Arial"/>
                <w:sz w:val="18"/>
                <w:szCs w:val="18"/>
                <w:lang w:val="en-GB"/>
              </w:rPr>
              <w:t>Hea</w:t>
            </w:r>
            <w:proofErr w:type="spellEnd"/>
            <w:r w:rsidR="00671927" w:rsidRPr="00685DA5">
              <w:rPr>
                <w:rFonts w:ascii="Arial" w:hAnsi="Arial" w:cs="Arial"/>
                <w:b/>
                <w:sz w:val="18"/>
                <w:szCs w:val="18"/>
                <w:lang w:val="en-GB"/>
              </w:rPr>
              <w:t>(</w:t>
            </w:r>
            <w:r w:rsidRPr="00685DA5">
              <w:rPr>
                <w:rFonts w:ascii="Arial" w:hAnsi="Arial" w:cs="Arial"/>
                <w:sz w:val="18"/>
                <w:szCs w:val="18"/>
                <w:lang w:val="en-GB"/>
              </w:rPr>
              <w:t>d of course/module</w:t>
            </w:r>
            <w:r w:rsidR="00D20476" w:rsidRPr="00685DA5">
              <w:rPr>
                <w:rFonts w:ascii="Arial" w:hAnsi="Arial" w:cs="Arial"/>
                <w:sz w:val="18"/>
                <w:szCs w:val="18"/>
                <w:lang w:val="en-GB"/>
              </w:rPr>
              <w:t xml:space="preserve"> (e-mail address)</w:t>
            </w:r>
          </w:p>
          <w:p w14:paraId="42D64D0C" w14:textId="725C7C13" w:rsidR="00BE339E" w:rsidRPr="00671927" w:rsidRDefault="00671927" w:rsidP="002206EF">
            <w:pPr>
              <w:rPr>
                <w:rFonts w:ascii="Arial" w:hAnsi="Arial" w:cs="Arial"/>
                <w:b/>
                <w:sz w:val="18"/>
                <w:szCs w:val="18"/>
              </w:rPr>
            </w:pPr>
            <w:r w:rsidRPr="00671927">
              <w:rPr>
                <w:rFonts w:ascii="Arial" w:hAnsi="Arial" w:cs="Arial"/>
                <w:b/>
                <w:sz w:val="18"/>
                <w:szCs w:val="18"/>
              </w:rPr>
              <w:t>Krzysztof Szoszkiewicz, Prof.</w:t>
            </w:r>
            <w:r>
              <w:rPr>
                <w:rFonts w:ascii="Arial" w:hAnsi="Arial" w:cs="Arial"/>
                <w:b/>
                <w:sz w:val="18"/>
                <w:szCs w:val="18"/>
              </w:rPr>
              <w:t xml:space="preserve"> (</w:t>
            </w:r>
            <w:hyperlink r:id="rId5" w:history="1">
              <w:r w:rsidR="002206EF" w:rsidRPr="00A94C70">
                <w:rPr>
                  <w:rStyle w:val="Hipercze"/>
                  <w:rFonts w:ascii="Arial" w:hAnsi="Arial" w:cs="Arial"/>
                  <w:b/>
                  <w:sz w:val="18"/>
                  <w:szCs w:val="18"/>
                </w:rPr>
                <w:t>krzysztof.szoszkiewicz@up.poznan.pl</w:t>
              </w:r>
            </w:hyperlink>
            <w:bookmarkStart w:id="0" w:name="_GoBack"/>
            <w:bookmarkEnd w:id="0"/>
            <w:r>
              <w:rPr>
                <w:rFonts w:ascii="Arial" w:hAnsi="Arial" w:cs="Arial"/>
                <w:b/>
                <w:sz w:val="18"/>
                <w:szCs w:val="18"/>
              </w:rPr>
              <w:t>)</w:t>
            </w:r>
          </w:p>
        </w:tc>
      </w:tr>
      <w:tr w:rsidR="00DC68BC" w:rsidRPr="00D653AB" w14:paraId="11E31E9F" w14:textId="77777777" w:rsidTr="00D20476">
        <w:trPr>
          <w:trHeight w:val="188"/>
          <w:jc w:val="center"/>
        </w:trPr>
        <w:tc>
          <w:tcPr>
            <w:tcW w:w="10206" w:type="dxa"/>
            <w:gridSpan w:val="10"/>
            <w:tcBorders>
              <w:left w:val="single" w:sz="12" w:space="0" w:color="auto"/>
              <w:right w:val="single" w:sz="12" w:space="0" w:color="auto"/>
            </w:tcBorders>
            <w:shd w:val="clear" w:color="auto" w:fill="auto"/>
          </w:tcPr>
          <w:p w14:paraId="41DE056A" w14:textId="77777777" w:rsidR="00DC68BC" w:rsidRPr="00685DA5" w:rsidRDefault="00381BE1" w:rsidP="00BE339E">
            <w:pPr>
              <w:rPr>
                <w:rFonts w:ascii="Arial" w:hAnsi="Arial" w:cs="Arial"/>
                <w:sz w:val="18"/>
                <w:szCs w:val="18"/>
                <w:lang w:val="en-GB"/>
              </w:rPr>
            </w:pPr>
            <w:r w:rsidRPr="00B62AB7">
              <w:rPr>
                <w:rFonts w:ascii="Arial" w:hAnsi="Arial" w:cs="Arial"/>
                <w:sz w:val="18"/>
                <w:szCs w:val="18"/>
                <w:lang w:val="en-GB"/>
              </w:rPr>
              <w:t>Other t</w:t>
            </w:r>
            <w:r w:rsidR="00DC68BC" w:rsidRPr="00B62AB7">
              <w:rPr>
                <w:rFonts w:ascii="Arial" w:hAnsi="Arial" w:cs="Arial"/>
                <w:sz w:val="18"/>
                <w:szCs w:val="18"/>
                <w:lang w:val="en-GB"/>
              </w:rPr>
              <w:t>eachers</w:t>
            </w:r>
          </w:p>
          <w:p w14:paraId="7D827C2F" w14:textId="54876DBF" w:rsidR="00DC68BC" w:rsidRPr="00685DA5" w:rsidRDefault="00671927" w:rsidP="00DF2EE4">
            <w:pPr>
              <w:rPr>
                <w:rFonts w:ascii="Arial" w:hAnsi="Arial" w:cs="Arial"/>
                <w:sz w:val="18"/>
                <w:szCs w:val="18"/>
                <w:lang w:val="en-GB"/>
              </w:rPr>
            </w:pPr>
            <w:r>
              <w:rPr>
                <w:rFonts w:ascii="Arial" w:hAnsi="Arial" w:cs="Arial"/>
                <w:b/>
                <w:sz w:val="18"/>
                <w:szCs w:val="18"/>
                <w:lang w:val="en-GB"/>
              </w:rPr>
              <w:t>Daniel Gebler, PhD</w:t>
            </w:r>
          </w:p>
        </w:tc>
      </w:tr>
      <w:tr w:rsidR="00DC68BC" w:rsidRPr="00381BE1" w14:paraId="2C056290" w14:textId="77777777" w:rsidTr="00685DA5">
        <w:trPr>
          <w:trHeight w:val="188"/>
          <w:jc w:val="center"/>
        </w:trPr>
        <w:tc>
          <w:tcPr>
            <w:tcW w:w="2426" w:type="dxa"/>
            <w:gridSpan w:val="2"/>
            <w:tcBorders>
              <w:left w:val="single" w:sz="12" w:space="0" w:color="auto"/>
              <w:right w:val="single" w:sz="4" w:space="0" w:color="auto"/>
            </w:tcBorders>
            <w:shd w:val="clear" w:color="auto" w:fill="auto"/>
          </w:tcPr>
          <w:p w14:paraId="511A83DD"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Course category</w:t>
            </w:r>
          </w:p>
          <w:p w14:paraId="0141A7C8" w14:textId="77777777"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Open</w:t>
            </w:r>
          </w:p>
        </w:tc>
        <w:tc>
          <w:tcPr>
            <w:tcW w:w="2426" w:type="dxa"/>
            <w:gridSpan w:val="2"/>
            <w:tcBorders>
              <w:left w:val="single" w:sz="4" w:space="0" w:color="auto"/>
            </w:tcBorders>
            <w:shd w:val="clear" w:color="auto" w:fill="auto"/>
          </w:tcPr>
          <w:p w14:paraId="4ECE45C0" w14:textId="77777777" w:rsidR="00DC68BC" w:rsidRPr="00685DA5" w:rsidRDefault="00DC68BC" w:rsidP="009F49DB">
            <w:pPr>
              <w:rPr>
                <w:rFonts w:ascii="Arial" w:hAnsi="Arial" w:cs="Arial"/>
                <w:sz w:val="18"/>
                <w:szCs w:val="18"/>
                <w:lang w:val="en-GB"/>
              </w:rPr>
            </w:pPr>
            <w:r w:rsidRPr="00685DA5">
              <w:rPr>
                <w:rFonts w:ascii="Arial" w:hAnsi="Arial" w:cs="Arial"/>
                <w:sz w:val="18"/>
                <w:szCs w:val="18"/>
                <w:lang w:val="en-GB"/>
              </w:rPr>
              <w:t>Language</w:t>
            </w:r>
          </w:p>
          <w:p w14:paraId="5A56A307" w14:textId="77777777" w:rsidR="00DC68BC" w:rsidRPr="00685DA5" w:rsidRDefault="00DC68BC" w:rsidP="009F49DB">
            <w:pPr>
              <w:rPr>
                <w:rFonts w:ascii="Arial" w:hAnsi="Arial" w:cs="Arial"/>
                <w:b/>
                <w:sz w:val="18"/>
                <w:szCs w:val="18"/>
                <w:lang w:val="en-GB"/>
              </w:rPr>
            </w:pPr>
            <w:r w:rsidRPr="00685DA5">
              <w:rPr>
                <w:rFonts w:ascii="Arial" w:hAnsi="Arial" w:cs="Arial"/>
                <w:b/>
                <w:sz w:val="18"/>
                <w:szCs w:val="18"/>
                <w:lang w:val="en-GB"/>
              </w:rPr>
              <w:t>English</w:t>
            </w:r>
          </w:p>
        </w:tc>
        <w:tc>
          <w:tcPr>
            <w:tcW w:w="1669" w:type="dxa"/>
            <w:shd w:val="clear" w:color="auto" w:fill="auto"/>
          </w:tcPr>
          <w:p w14:paraId="48B92566"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Level</w:t>
            </w:r>
          </w:p>
          <w:p w14:paraId="01DC9C71" w14:textId="77777777" w:rsidR="00DC68BC" w:rsidRPr="00685DA5" w:rsidRDefault="00DC68BC" w:rsidP="00BE339E">
            <w:pPr>
              <w:rPr>
                <w:rFonts w:ascii="Arial" w:hAnsi="Arial" w:cs="Arial"/>
                <w:b/>
                <w:sz w:val="18"/>
                <w:szCs w:val="18"/>
                <w:lang w:val="en-GB"/>
              </w:rPr>
            </w:pPr>
            <w:r w:rsidRPr="00685DA5">
              <w:rPr>
                <w:rFonts w:ascii="Arial" w:hAnsi="Arial" w:cs="Arial"/>
                <w:b/>
                <w:sz w:val="18"/>
                <w:szCs w:val="18"/>
                <w:lang w:val="en-GB"/>
              </w:rPr>
              <w:t>Bachelor/Master</w:t>
            </w:r>
          </w:p>
        </w:tc>
        <w:tc>
          <w:tcPr>
            <w:tcW w:w="1843" w:type="dxa"/>
            <w:gridSpan w:val="2"/>
            <w:shd w:val="clear" w:color="auto" w:fill="auto"/>
          </w:tcPr>
          <w:p w14:paraId="076A3B20" w14:textId="77777777" w:rsidR="00DC68BC" w:rsidRPr="00685DA5" w:rsidRDefault="00DC68BC" w:rsidP="00DC68BC">
            <w:pPr>
              <w:rPr>
                <w:rFonts w:ascii="Arial" w:hAnsi="Arial" w:cs="Arial"/>
                <w:sz w:val="18"/>
                <w:szCs w:val="18"/>
                <w:lang w:val="en-GB"/>
              </w:rPr>
            </w:pPr>
            <w:r w:rsidRPr="00685DA5">
              <w:rPr>
                <w:rFonts w:ascii="Arial" w:hAnsi="Arial" w:cs="Arial"/>
                <w:sz w:val="18"/>
                <w:szCs w:val="18"/>
                <w:lang w:val="en-GB"/>
              </w:rPr>
              <w:t>Profile</w:t>
            </w:r>
          </w:p>
          <w:p w14:paraId="116AE437" w14:textId="77777777" w:rsidR="00DC68BC" w:rsidRPr="00685DA5" w:rsidRDefault="00DC68BC" w:rsidP="00DC68BC">
            <w:pPr>
              <w:rPr>
                <w:rFonts w:ascii="Arial" w:hAnsi="Arial" w:cs="Arial"/>
                <w:b/>
                <w:sz w:val="18"/>
                <w:szCs w:val="18"/>
                <w:lang w:val="en-GB"/>
              </w:rPr>
            </w:pPr>
            <w:r w:rsidRPr="00685DA5">
              <w:rPr>
                <w:rFonts w:ascii="Arial" w:hAnsi="Arial" w:cs="Arial"/>
                <w:b/>
                <w:sz w:val="18"/>
                <w:szCs w:val="18"/>
                <w:lang w:val="en-GB"/>
              </w:rPr>
              <w:t>Academic-general</w:t>
            </w:r>
          </w:p>
        </w:tc>
        <w:tc>
          <w:tcPr>
            <w:tcW w:w="1842" w:type="dxa"/>
            <w:gridSpan w:val="3"/>
            <w:tcBorders>
              <w:right w:val="single" w:sz="12" w:space="0" w:color="auto"/>
            </w:tcBorders>
            <w:shd w:val="clear" w:color="auto" w:fill="auto"/>
          </w:tcPr>
          <w:p w14:paraId="4CC1D52E" w14:textId="77777777" w:rsidR="00DC68BC" w:rsidRPr="00685DA5" w:rsidRDefault="00DC68BC" w:rsidP="00BE339E">
            <w:pPr>
              <w:rPr>
                <w:rFonts w:ascii="Arial" w:hAnsi="Arial" w:cs="Arial"/>
                <w:sz w:val="18"/>
                <w:szCs w:val="18"/>
                <w:lang w:val="en-GB"/>
              </w:rPr>
            </w:pPr>
            <w:r w:rsidRPr="00685DA5">
              <w:rPr>
                <w:rFonts w:ascii="Arial" w:hAnsi="Arial" w:cs="Arial"/>
                <w:sz w:val="18"/>
                <w:szCs w:val="18"/>
                <w:lang w:val="en-GB"/>
              </w:rPr>
              <w:t>Semester</w:t>
            </w:r>
          </w:p>
          <w:p w14:paraId="431C340B" w14:textId="77777777" w:rsidR="00DC68BC" w:rsidRPr="00685DA5" w:rsidRDefault="005419F7" w:rsidP="00140029">
            <w:pPr>
              <w:rPr>
                <w:rFonts w:ascii="Arial" w:hAnsi="Arial" w:cs="Arial"/>
                <w:b/>
                <w:sz w:val="18"/>
                <w:szCs w:val="18"/>
                <w:lang w:val="en-GB"/>
              </w:rPr>
            </w:pPr>
            <w:r w:rsidRPr="00685DA5">
              <w:rPr>
                <w:rFonts w:ascii="Arial" w:hAnsi="Arial" w:cs="Arial"/>
                <w:b/>
                <w:sz w:val="18"/>
                <w:szCs w:val="18"/>
                <w:lang w:val="en-GB"/>
              </w:rPr>
              <w:t>W</w:t>
            </w:r>
            <w:r w:rsidR="00DC68BC" w:rsidRPr="00685DA5">
              <w:rPr>
                <w:rFonts w:ascii="Arial" w:hAnsi="Arial" w:cs="Arial"/>
                <w:b/>
                <w:sz w:val="18"/>
                <w:szCs w:val="18"/>
                <w:lang w:val="en-GB"/>
              </w:rPr>
              <w:t>inter</w:t>
            </w:r>
            <w:r w:rsidR="00DF2EE4">
              <w:rPr>
                <w:rFonts w:ascii="Arial" w:hAnsi="Arial" w:cs="Arial"/>
                <w:b/>
                <w:sz w:val="18"/>
                <w:szCs w:val="18"/>
                <w:lang w:val="en-GB"/>
              </w:rPr>
              <w:t>/Summer</w:t>
            </w:r>
          </w:p>
        </w:tc>
      </w:tr>
      <w:tr w:rsidR="00BE339E" w:rsidRPr="00D653AB" w14:paraId="01980B56" w14:textId="77777777" w:rsidTr="00907C91">
        <w:trPr>
          <w:trHeight w:val="187"/>
          <w:jc w:val="center"/>
        </w:trPr>
        <w:tc>
          <w:tcPr>
            <w:tcW w:w="10206" w:type="dxa"/>
            <w:gridSpan w:val="10"/>
            <w:tcBorders>
              <w:top w:val="single" w:sz="12" w:space="0" w:color="auto"/>
              <w:left w:val="single" w:sz="12" w:space="0" w:color="auto"/>
              <w:right w:val="single" w:sz="12" w:space="0" w:color="auto"/>
            </w:tcBorders>
            <w:shd w:val="clear" w:color="auto" w:fill="auto"/>
          </w:tcPr>
          <w:p w14:paraId="65A2FC9C" w14:textId="77777777" w:rsidR="00BE339E"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TYPE OF CLASSES/LECTURES AND THE NUMBER OF HOURS</w:t>
            </w:r>
          </w:p>
          <w:p w14:paraId="38C1E5C2" w14:textId="77777777" w:rsidR="00BE339E" w:rsidRPr="00381BE1" w:rsidRDefault="00DC68BC" w:rsidP="00BE339E">
            <w:pPr>
              <w:jc w:val="center"/>
              <w:rPr>
                <w:rFonts w:ascii="Arial" w:hAnsi="Arial" w:cs="Arial"/>
                <w:sz w:val="16"/>
                <w:szCs w:val="16"/>
                <w:lang w:val="en-GB"/>
              </w:rPr>
            </w:pPr>
            <w:r w:rsidRPr="00381BE1">
              <w:rPr>
                <w:rFonts w:ascii="Arial" w:hAnsi="Arial" w:cs="Arial"/>
                <w:sz w:val="16"/>
                <w:szCs w:val="16"/>
                <w:lang w:val="en-GB"/>
              </w:rPr>
              <w:t>(organised classes/lectures and self-study)</w:t>
            </w:r>
          </w:p>
        </w:tc>
      </w:tr>
      <w:tr w:rsidR="00DC68BC" w:rsidRPr="00381BE1" w14:paraId="12FE0498" w14:textId="77777777" w:rsidTr="00907C91">
        <w:trPr>
          <w:trHeight w:val="187"/>
          <w:jc w:val="center"/>
        </w:trPr>
        <w:tc>
          <w:tcPr>
            <w:tcW w:w="4217" w:type="dxa"/>
            <w:gridSpan w:val="3"/>
            <w:tcBorders>
              <w:left w:val="single" w:sz="12" w:space="0" w:color="auto"/>
              <w:right w:val="nil"/>
            </w:tcBorders>
            <w:shd w:val="clear" w:color="auto" w:fill="auto"/>
          </w:tcPr>
          <w:p w14:paraId="40F79D23" w14:textId="77777777"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full-time</w:t>
            </w:r>
          </w:p>
        </w:tc>
        <w:tc>
          <w:tcPr>
            <w:tcW w:w="635" w:type="dxa"/>
            <w:tcBorders>
              <w:left w:val="nil"/>
            </w:tcBorders>
            <w:shd w:val="clear" w:color="auto" w:fill="auto"/>
          </w:tcPr>
          <w:p w14:paraId="765418B6" w14:textId="77777777" w:rsidR="00DC68BC" w:rsidRPr="00381BE1" w:rsidRDefault="00DC68BC" w:rsidP="00DC68BC">
            <w:pPr>
              <w:rPr>
                <w:rFonts w:ascii="Arial" w:hAnsi="Arial" w:cs="Arial"/>
                <w:sz w:val="20"/>
                <w:szCs w:val="20"/>
                <w:lang w:val="en-GB"/>
              </w:rPr>
            </w:pPr>
          </w:p>
        </w:tc>
        <w:tc>
          <w:tcPr>
            <w:tcW w:w="4752" w:type="dxa"/>
            <w:gridSpan w:val="5"/>
            <w:tcBorders>
              <w:right w:val="nil"/>
            </w:tcBorders>
            <w:shd w:val="clear" w:color="auto" w:fill="auto"/>
          </w:tcPr>
          <w:p w14:paraId="1344F0FC" w14:textId="77777777" w:rsidR="00DC68BC" w:rsidRPr="00381BE1" w:rsidRDefault="00DC68BC" w:rsidP="00DC68BC">
            <w:pPr>
              <w:rPr>
                <w:rFonts w:ascii="Arial" w:hAnsi="Arial" w:cs="Arial"/>
                <w:sz w:val="20"/>
                <w:szCs w:val="20"/>
                <w:lang w:val="en-GB"/>
              </w:rPr>
            </w:pPr>
            <w:r w:rsidRPr="00381BE1">
              <w:rPr>
                <w:rFonts w:ascii="Arial" w:hAnsi="Arial" w:cs="Arial"/>
                <w:sz w:val="20"/>
                <w:szCs w:val="20"/>
                <w:lang w:val="en-GB"/>
              </w:rPr>
              <w:t>Type of studies: extramural</w:t>
            </w:r>
          </w:p>
        </w:tc>
        <w:tc>
          <w:tcPr>
            <w:tcW w:w="602" w:type="dxa"/>
            <w:tcBorders>
              <w:left w:val="nil"/>
              <w:right w:val="single" w:sz="12" w:space="0" w:color="auto"/>
            </w:tcBorders>
            <w:shd w:val="clear" w:color="auto" w:fill="auto"/>
          </w:tcPr>
          <w:p w14:paraId="56DDB88E" w14:textId="77777777" w:rsidR="00DC68BC" w:rsidRPr="00381BE1" w:rsidRDefault="00DC68BC" w:rsidP="00DC68BC">
            <w:pPr>
              <w:rPr>
                <w:rFonts w:ascii="Arial" w:hAnsi="Arial" w:cs="Arial"/>
                <w:sz w:val="20"/>
                <w:szCs w:val="20"/>
                <w:lang w:val="en-GB"/>
              </w:rPr>
            </w:pPr>
          </w:p>
        </w:tc>
      </w:tr>
      <w:tr w:rsidR="00DC68BC" w:rsidRPr="00381BE1" w14:paraId="4E42DBF9" w14:textId="77777777" w:rsidTr="00907C91">
        <w:trPr>
          <w:trHeight w:val="45"/>
          <w:jc w:val="center"/>
        </w:trPr>
        <w:tc>
          <w:tcPr>
            <w:tcW w:w="4217" w:type="dxa"/>
            <w:gridSpan w:val="3"/>
            <w:tcBorders>
              <w:left w:val="single" w:sz="12" w:space="0" w:color="auto"/>
            </w:tcBorders>
            <w:shd w:val="clear" w:color="auto" w:fill="auto"/>
          </w:tcPr>
          <w:p w14:paraId="3602E900" w14:textId="1D25CFCF" w:rsidR="00DC68BC" w:rsidRPr="00381BE1" w:rsidRDefault="00671927"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w:t>
            </w:r>
            <w:r w:rsidR="00DC68BC" w:rsidRPr="00381BE1">
              <w:rPr>
                <w:rFonts w:ascii="Arial" w:hAnsi="Arial" w:cs="Arial"/>
                <w:sz w:val="20"/>
                <w:szCs w:val="20"/>
                <w:lang w:val="en-GB"/>
              </w:rPr>
              <w:t>ectures</w:t>
            </w:r>
          </w:p>
        </w:tc>
        <w:tc>
          <w:tcPr>
            <w:tcW w:w="635" w:type="dxa"/>
            <w:shd w:val="clear" w:color="auto" w:fill="auto"/>
          </w:tcPr>
          <w:p w14:paraId="28B17E2B" w14:textId="77777777" w:rsidR="00DC68BC" w:rsidRPr="00B62AB7" w:rsidRDefault="000B7C67" w:rsidP="00DF2EE4">
            <w:pPr>
              <w:jc w:val="right"/>
              <w:rPr>
                <w:rFonts w:ascii="Arial" w:hAnsi="Arial" w:cs="Arial"/>
                <w:sz w:val="20"/>
                <w:szCs w:val="20"/>
                <w:lang w:val="en-GB"/>
              </w:rPr>
            </w:pPr>
            <w:r w:rsidRPr="00B62AB7">
              <w:rPr>
                <w:rFonts w:ascii="Arial" w:hAnsi="Arial" w:cs="Arial"/>
                <w:sz w:val="20"/>
                <w:szCs w:val="20"/>
                <w:lang w:val="en-GB"/>
              </w:rPr>
              <w:t>1</w:t>
            </w:r>
            <w:r w:rsidR="00DF2EE4" w:rsidRPr="00B62AB7">
              <w:rPr>
                <w:rFonts w:ascii="Arial" w:hAnsi="Arial" w:cs="Arial"/>
                <w:sz w:val="20"/>
                <w:szCs w:val="20"/>
                <w:lang w:val="en-GB"/>
              </w:rPr>
              <w:t>5</w:t>
            </w:r>
          </w:p>
        </w:tc>
        <w:tc>
          <w:tcPr>
            <w:tcW w:w="4752" w:type="dxa"/>
            <w:gridSpan w:val="5"/>
            <w:shd w:val="clear" w:color="auto" w:fill="auto"/>
          </w:tcPr>
          <w:p w14:paraId="3C41F0F1"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lectures</w:t>
            </w:r>
          </w:p>
        </w:tc>
        <w:tc>
          <w:tcPr>
            <w:tcW w:w="602" w:type="dxa"/>
            <w:tcBorders>
              <w:right w:val="single" w:sz="12" w:space="0" w:color="auto"/>
            </w:tcBorders>
            <w:shd w:val="clear" w:color="auto" w:fill="auto"/>
          </w:tcPr>
          <w:p w14:paraId="48C525AB"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7D724759" w14:textId="77777777" w:rsidTr="00907C91">
        <w:trPr>
          <w:trHeight w:val="45"/>
          <w:jc w:val="center"/>
        </w:trPr>
        <w:tc>
          <w:tcPr>
            <w:tcW w:w="4217" w:type="dxa"/>
            <w:gridSpan w:val="3"/>
            <w:tcBorders>
              <w:left w:val="single" w:sz="12" w:space="0" w:color="auto"/>
            </w:tcBorders>
            <w:shd w:val="clear" w:color="auto" w:fill="auto"/>
          </w:tcPr>
          <w:p w14:paraId="75FDCAE7"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35" w:type="dxa"/>
            <w:shd w:val="clear" w:color="auto" w:fill="auto"/>
          </w:tcPr>
          <w:p w14:paraId="245DEBE4" w14:textId="77777777" w:rsidR="00DC68BC" w:rsidRPr="00B62AB7" w:rsidRDefault="00451323" w:rsidP="00DF2EE4">
            <w:pPr>
              <w:jc w:val="right"/>
              <w:rPr>
                <w:rFonts w:ascii="Arial" w:hAnsi="Arial" w:cs="Arial"/>
                <w:sz w:val="20"/>
                <w:szCs w:val="20"/>
                <w:lang w:val="en-GB"/>
              </w:rPr>
            </w:pPr>
            <w:r>
              <w:rPr>
                <w:rFonts w:ascii="Arial" w:hAnsi="Arial" w:cs="Arial"/>
                <w:sz w:val="20"/>
                <w:szCs w:val="20"/>
                <w:lang w:val="en-GB"/>
              </w:rPr>
              <w:t>15</w:t>
            </w:r>
          </w:p>
        </w:tc>
        <w:tc>
          <w:tcPr>
            <w:tcW w:w="4752" w:type="dxa"/>
            <w:gridSpan w:val="5"/>
            <w:shd w:val="clear" w:color="auto" w:fill="auto"/>
          </w:tcPr>
          <w:p w14:paraId="422F59ED"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practical classes</w:t>
            </w:r>
          </w:p>
        </w:tc>
        <w:tc>
          <w:tcPr>
            <w:tcW w:w="602" w:type="dxa"/>
            <w:tcBorders>
              <w:right w:val="single" w:sz="12" w:space="0" w:color="auto"/>
            </w:tcBorders>
            <w:shd w:val="clear" w:color="auto" w:fill="auto"/>
          </w:tcPr>
          <w:p w14:paraId="2D99B99B"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08B7EFD7" w14:textId="77777777" w:rsidTr="00907C91">
        <w:trPr>
          <w:trHeight w:val="45"/>
          <w:jc w:val="center"/>
        </w:trPr>
        <w:tc>
          <w:tcPr>
            <w:tcW w:w="4217" w:type="dxa"/>
            <w:gridSpan w:val="3"/>
            <w:tcBorders>
              <w:left w:val="single" w:sz="12" w:space="0" w:color="auto"/>
            </w:tcBorders>
            <w:shd w:val="clear" w:color="auto" w:fill="auto"/>
          </w:tcPr>
          <w:p w14:paraId="24280B95"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35" w:type="dxa"/>
            <w:shd w:val="clear" w:color="auto" w:fill="auto"/>
          </w:tcPr>
          <w:p w14:paraId="2F511C7C" w14:textId="77777777" w:rsidR="00DC68BC" w:rsidRPr="00B62AB7" w:rsidRDefault="00451323" w:rsidP="00381BE1">
            <w:pPr>
              <w:jc w:val="right"/>
              <w:rPr>
                <w:rFonts w:ascii="Arial" w:hAnsi="Arial" w:cs="Arial"/>
                <w:sz w:val="20"/>
                <w:szCs w:val="20"/>
                <w:lang w:val="en-GB"/>
              </w:rPr>
            </w:pPr>
            <w:r>
              <w:rPr>
                <w:rFonts w:ascii="Arial" w:hAnsi="Arial" w:cs="Arial"/>
                <w:sz w:val="20"/>
                <w:szCs w:val="20"/>
                <w:lang w:val="en-GB"/>
              </w:rPr>
              <w:t>15</w:t>
            </w:r>
            <w:r w:rsidR="00DC68BC" w:rsidRPr="00B62AB7">
              <w:rPr>
                <w:rFonts w:ascii="Arial" w:hAnsi="Arial" w:cs="Arial"/>
                <w:sz w:val="20"/>
                <w:szCs w:val="20"/>
                <w:lang w:val="en-GB"/>
              </w:rPr>
              <w:t xml:space="preserve">  </w:t>
            </w:r>
          </w:p>
        </w:tc>
        <w:tc>
          <w:tcPr>
            <w:tcW w:w="4752" w:type="dxa"/>
            <w:gridSpan w:val="5"/>
            <w:shd w:val="clear" w:color="auto" w:fill="auto"/>
          </w:tcPr>
          <w:p w14:paraId="55BE9437"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 xml:space="preserve">field exercise </w:t>
            </w:r>
          </w:p>
        </w:tc>
        <w:tc>
          <w:tcPr>
            <w:tcW w:w="602" w:type="dxa"/>
            <w:tcBorders>
              <w:right w:val="single" w:sz="12" w:space="0" w:color="auto"/>
            </w:tcBorders>
            <w:shd w:val="clear" w:color="auto" w:fill="auto"/>
          </w:tcPr>
          <w:p w14:paraId="0B48F3A6"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686BD0DE" w14:textId="77777777" w:rsidTr="00907C91">
        <w:trPr>
          <w:trHeight w:val="45"/>
          <w:jc w:val="center"/>
        </w:trPr>
        <w:tc>
          <w:tcPr>
            <w:tcW w:w="4217" w:type="dxa"/>
            <w:gridSpan w:val="3"/>
            <w:tcBorders>
              <w:left w:val="single" w:sz="12" w:space="0" w:color="auto"/>
            </w:tcBorders>
            <w:shd w:val="clear" w:color="auto" w:fill="auto"/>
          </w:tcPr>
          <w:p w14:paraId="1378B7FE"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35" w:type="dxa"/>
            <w:shd w:val="clear" w:color="auto" w:fill="auto"/>
          </w:tcPr>
          <w:p w14:paraId="1937372F" w14:textId="77777777" w:rsidR="00DC68BC" w:rsidRPr="00381BE1" w:rsidRDefault="00DC68BC" w:rsidP="00DF2EE4">
            <w:pPr>
              <w:jc w:val="right"/>
              <w:rPr>
                <w:rFonts w:ascii="Arial" w:hAnsi="Arial" w:cs="Arial"/>
                <w:sz w:val="20"/>
                <w:szCs w:val="20"/>
                <w:lang w:val="en-GB"/>
              </w:rPr>
            </w:pPr>
            <w:r w:rsidRPr="00381BE1">
              <w:rPr>
                <w:rFonts w:ascii="Arial" w:hAnsi="Arial" w:cs="Arial"/>
                <w:sz w:val="20"/>
                <w:szCs w:val="20"/>
                <w:lang w:val="en-GB"/>
              </w:rPr>
              <w:t xml:space="preserve">  </w:t>
            </w:r>
            <w:r w:rsidR="00DF2EE4">
              <w:rPr>
                <w:rFonts w:ascii="Arial" w:hAnsi="Arial" w:cs="Arial"/>
                <w:sz w:val="20"/>
                <w:szCs w:val="20"/>
                <w:lang w:val="en-GB"/>
              </w:rPr>
              <w:t>-</w:t>
            </w:r>
          </w:p>
        </w:tc>
        <w:tc>
          <w:tcPr>
            <w:tcW w:w="4752" w:type="dxa"/>
            <w:gridSpan w:val="5"/>
            <w:shd w:val="clear" w:color="auto" w:fill="auto"/>
          </w:tcPr>
          <w:p w14:paraId="764CCA7B"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other</w:t>
            </w:r>
            <w:r w:rsidR="00515420">
              <w:rPr>
                <w:rFonts w:ascii="Arial" w:hAnsi="Arial" w:cs="Arial"/>
                <w:sz w:val="20"/>
                <w:szCs w:val="20"/>
                <w:lang w:val="en-GB"/>
              </w:rPr>
              <w:t xml:space="preserve"> lessons</w:t>
            </w:r>
          </w:p>
        </w:tc>
        <w:tc>
          <w:tcPr>
            <w:tcW w:w="602" w:type="dxa"/>
            <w:tcBorders>
              <w:right w:val="single" w:sz="12" w:space="0" w:color="auto"/>
            </w:tcBorders>
            <w:shd w:val="clear" w:color="auto" w:fill="auto"/>
          </w:tcPr>
          <w:p w14:paraId="7B00CAAA"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617568F6" w14:textId="77777777" w:rsidTr="00907C91">
        <w:trPr>
          <w:trHeight w:val="45"/>
          <w:jc w:val="center"/>
        </w:trPr>
        <w:tc>
          <w:tcPr>
            <w:tcW w:w="4217" w:type="dxa"/>
            <w:gridSpan w:val="3"/>
            <w:tcBorders>
              <w:left w:val="single" w:sz="12" w:space="0" w:color="auto"/>
            </w:tcBorders>
            <w:shd w:val="clear" w:color="auto" w:fill="auto"/>
          </w:tcPr>
          <w:p w14:paraId="0B38D142"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35" w:type="dxa"/>
            <w:shd w:val="clear" w:color="auto" w:fill="auto"/>
          </w:tcPr>
          <w:p w14:paraId="1DC08714" w14:textId="17125B2D" w:rsidR="00DC68BC" w:rsidRPr="00381BE1" w:rsidRDefault="00DC68BC" w:rsidP="0068756C">
            <w:pPr>
              <w:jc w:val="right"/>
              <w:rPr>
                <w:rFonts w:ascii="Arial" w:hAnsi="Arial" w:cs="Arial"/>
                <w:sz w:val="20"/>
                <w:szCs w:val="20"/>
                <w:lang w:val="en-GB"/>
              </w:rPr>
            </w:pPr>
            <w:r w:rsidRPr="00381BE1">
              <w:rPr>
                <w:rFonts w:ascii="Arial" w:hAnsi="Arial" w:cs="Arial"/>
                <w:sz w:val="20"/>
                <w:szCs w:val="20"/>
                <w:lang w:val="en-GB"/>
              </w:rPr>
              <w:t xml:space="preserve">  </w:t>
            </w:r>
            <w:r w:rsidR="0068756C">
              <w:rPr>
                <w:rFonts w:ascii="Arial" w:hAnsi="Arial" w:cs="Arial"/>
                <w:sz w:val="20"/>
                <w:szCs w:val="20"/>
                <w:lang w:val="en-GB"/>
              </w:rPr>
              <w:t>30</w:t>
            </w:r>
          </w:p>
        </w:tc>
        <w:tc>
          <w:tcPr>
            <w:tcW w:w="4752" w:type="dxa"/>
            <w:gridSpan w:val="5"/>
            <w:shd w:val="clear" w:color="auto" w:fill="auto"/>
          </w:tcPr>
          <w:p w14:paraId="7E0AC348" w14:textId="77777777" w:rsidR="00DC68BC" w:rsidRPr="00381BE1" w:rsidRDefault="00DC68BC" w:rsidP="00DC68BC">
            <w:pPr>
              <w:numPr>
                <w:ilvl w:val="0"/>
                <w:numId w:val="1"/>
              </w:numPr>
              <w:ind w:firstLine="0"/>
              <w:rPr>
                <w:rFonts w:ascii="Arial" w:hAnsi="Arial" w:cs="Arial"/>
                <w:sz w:val="20"/>
                <w:szCs w:val="20"/>
                <w:lang w:val="en-GB"/>
              </w:rPr>
            </w:pPr>
            <w:r w:rsidRPr="00381BE1">
              <w:rPr>
                <w:rFonts w:ascii="Arial" w:hAnsi="Arial" w:cs="Arial"/>
                <w:sz w:val="20"/>
                <w:szCs w:val="20"/>
                <w:lang w:val="en-GB"/>
              </w:rPr>
              <w:t>self-study</w:t>
            </w:r>
          </w:p>
        </w:tc>
        <w:tc>
          <w:tcPr>
            <w:tcW w:w="602" w:type="dxa"/>
            <w:tcBorders>
              <w:right w:val="single" w:sz="12" w:space="0" w:color="auto"/>
            </w:tcBorders>
            <w:shd w:val="clear" w:color="auto" w:fill="auto"/>
          </w:tcPr>
          <w:p w14:paraId="7DF2AA1F"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64150773" w14:textId="77777777" w:rsidTr="00487B65">
        <w:trPr>
          <w:trHeight w:val="45"/>
          <w:jc w:val="center"/>
        </w:trPr>
        <w:tc>
          <w:tcPr>
            <w:tcW w:w="4217" w:type="dxa"/>
            <w:gridSpan w:val="3"/>
            <w:tcBorders>
              <w:left w:val="single" w:sz="12" w:space="0" w:color="auto"/>
              <w:bottom w:val="single" w:sz="12" w:space="0" w:color="auto"/>
            </w:tcBorders>
            <w:shd w:val="clear" w:color="auto" w:fill="auto"/>
          </w:tcPr>
          <w:p w14:paraId="70488F63"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35" w:type="dxa"/>
            <w:tcBorders>
              <w:bottom w:val="single" w:sz="12" w:space="0" w:color="auto"/>
            </w:tcBorders>
            <w:shd w:val="clear" w:color="auto" w:fill="auto"/>
          </w:tcPr>
          <w:p w14:paraId="2AB1C9FE" w14:textId="0A797726" w:rsidR="00DC68BC" w:rsidRPr="00381BE1" w:rsidRDefault="0068756C" w:rsidP="000B7C67">
            <w:pPr>
              <w:jc w:val="right"/>
              <w:rPr>
                <w:rFonts w:ascii="Arial" w:hAnsi="Arial" w:cs="Arial"/>
                <w:sz w:val="20"/>
                <w:szCs w:val="20"/>
                <w:lang w:val="en-GB"/>
              </w:rPr>
            </w:pPr>
            <w:r>
              <w:rPr>
                <w:rFonts w:ascii="Arial" w:hAnsi="Arial" w:cs="Arial"/>
                <w:sz w:val="20"/>
                <w:szCs w:val="20"/>
                <w:lang w:val="en-GB"/>
              </w:rPr>
              <w:t>75</w:t>
            </w:r>
          </w:p>
        </w:tc>
        <w:tc>
          <w:tcPr>
            <w:tcW w:w="4752" w:type="dxa"/>
            <w:gridSpan w:val="5"/>
            <w:tcBorders>
              <w:bottom w:val="single" w:sz="12" w:space="0" w:color="auto"/>
            </w:tcBorders>
            <w:shd w:val="clear" w:color="auto" w:fill="auto"/>
          </w:tcPr>
          <w:p w14:paraId="019EE706"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Total number of hours:</w:t>
            </w:r>
          </w:p>
        </w:tc>
        <w:tc>
          <w:tcPr>
            <w:tcW w:w="602" w:type="dxa"/>
            <w:tcBorders>
              <w:bottom w:val="single" w:sz="12" w:space="0" w:color="auto"/>
              <w:right w:val="single" w:sz="12" w:space="0" w:color="auto"/>
            </w:tcBorders>
            <w:shd w:val="clear" w:color="auto" w:fill="auto"/>
          </w:tcPr>
          <w:p w14:paraId="48118B2D" w14:textId="77777777" w:rsidR="00DC68BC" w:rsidRPr="00381BE1" w:rsidRDefault="00DC68BC" w:rsidP="00DC68BC">
            <w:pPr>
              <w:jc w:val="right"/>
              <w:rPr>
                <w:rFonts w:ascii="Arial" w:hAnsi="Arial" w:cs="Arial"/>
                <w:sz w:val="20"/>
                <w:szCs w:val="20"/>
                <w:lang w:val="en-GB"/>
              </w:rPr>
            </w:pPr>
            <w:r w:rsidRPr="00381BE1">
              <w:rPr>
                <w:rFonts w:ascii="Arial" w:hAnsi="Arial" w:cs="Arial"/>
                <w:sz w:val="20"/>
                <w:szCs w:val="20"/>
                <w:lang w:val="en-GB"/>
              </w:rPr>
              <w:t>-</w:t>
            </w:r>
          </w:p>
        </w:tc>
      </w:tr>
      <w:tr w:rsidR="00DC68BC" w:rsidRPr="00381BE1" w14:paraId="54BFAE3A" w14:textId="77777777"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15CBC4BC" w14:textId="77777777" w:rsidR="00DC68BC" w:rsidRPr="00381BE1" w:rsidRDefault="00DC68BC" w:rsidP="00BE339E">
            <w:pPr>
              <w:jc w:val="center"/>
              <w:rPr>
                <w:rFonts w:ascii="Arial" w:hAnsi="Arial" w:cs="Arial"/>
                <w:b/>
                <w:sz w:val="20"/>
                <w:szCs w:val="20"/>
                <w:lang w:val="en-GB"/>
              </w:rPr>
            </w:pPr>
            <w:r w:rsidRPr="00381BE1">
              <w:rPr>
                <w:rFonts w:ascii="Arial" w:hAnsi="Arial" w:cs="Arial"/>
                <w:b/>
                <w:sz w:val="20"/>
                <w:szCs w:val="20"/>
                <w:lang w:val="en-GB"/>
              </w:rPr>
              <w:t>PRE</w:t>
            </w:r>
            <w:r w:rsidR="00381BE1">
              <w:rPr>
                <w:rFonts w:ascii="Arial" w:hAnsi="Arial" w:cs="Arial"/>
                <w:b/>
                <w:sz w:val="20"/>
                <w:szCs w:val="20"/>
                <w:lang w:val="en-GB"/>
              </w:rPr>
              <w:t>-</w:t>
            </w:r>
            <w:r w:rsidRPr="00381BE1">
              <w:rPr>
                <w:rFonts w:ascii="Arial" w:hAnsi="Arial" w:cs="Arial"/>
                <w:b/>
                <w:sz w:val="20"/>
                <w:szCs w:val="20"/>
                <w:lang w:val="en-GB"/>
              </w:rPr>
              <w:t>REQUSITES</w:t>
            </w:r>
          </w:p>
          <w:p w14:paraId="454720BC" w14:textId="77777777" w:rsidR="00DC68BC" w:rsidRPr="00381BE1" w:rsidRDefault="00DF2EE4" w:rsidP="00DC68BC">
            <w:pPr>
              <w:jc w:val="center"/>
              <w:rPr>
                <w:rFonts w:ascii="Arial" w:hAnsi="Arial" w:cs="Arial"/>
                <w:sz w:val="20"/>
                <w:szCs w:val="20"/>
                <w:lang w:val="en-GB"/>
              </w:rPr>
            </w:pPr>
            <w:r w:rsidRPr="00DF2EE4">
              <w:rPr>
                <w:rFonts w:ascii="Arial" w:hAnsi="Arial" w:cs="Arial"/>
                <w:sz w:val="20"/>
                <w:szCs w:val="20"/>
                <w:lang w:val="en-GB"/>
              </w:rPr>
              <w:t>Basic knowledge in biology</w:t>
            </w:r>
            <w:r w:rsidR="00381BE1" w:rsidRPr="00381BE1">
              <w:rPr>
                <w:rFonts w:ascii="Arial" w:hAnsi="Arial" w:cs="Arial"/>
                <w:sz w:val="20"/>
                <w:szCs w:val="20"/>
                <w:lang w:val="en-GB"/>
              </w:rPr>
              <w:t>.</w:t>
            </w:r>
          </w:p>
        </w:tc>
      </w:tr>
      <w:tr w:rsidR="00B37613" w:rsidRPr="00D653AB" w14:paraId="2EC1A82F" w14:textId="77777777" w:rsidTr="00000DFF">
        <w:trPr>
          <w:trHeight w:val="52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6C7742D4" w14:textId="77777777" w:rsidR="00B37613" w:rsidRPr="003B5686" w:rsidRDefault="00B37613" w:rsidP="00B37613">
            <w:pPr>
              <w:jc w:val="center"/>
              <w:rPr>
                <w:rFonts w:ascii="Arial" w:hAnsi="Arial" w:cs="Arial"/>
                <w:b/>
                <w:sz w:val="20"/>
                <w:szCs w:val="20"/>
                <w:lang w:val="en-US"/>
              </w:rPr>
            </w:pPr>
            <w:r w:rsidRPr="003B5686">
              <w:rPr>
                <w:rFonts w:ascii="Arial" w:hAnsi="Arial" w:cs="Arial"/>
                <w:b/>
                <w:sz w:val="20"/>
                <w:szCs w:val="20"/>
                <w:lang w:val="en-US"/>
              </w:rPr>
              <w:t>OBJECTIVE OF THE COURSE</w:t>
            </w:r>
          </w:p>
          <w:p w14:paraId="06C7818D" w14:textId="364BB8DA" w:rsidR="00B37613" w:rsidRPr="00381BE1" w:rsidRDefault="00B37613" w:rsidP="00B37613">
            <w:pPr>
              <w:spacing w:after="120"/>
              <w:rPr>
                <w:rFonts w:ascii="Arial" w:hAnsi="Arial" w:cs="Arial"/>
                <w:sz w:val="20"/>
                <w:szCs w:val="20"/>
                <w:lang w:val="en-GB"/>
              </w:rPr>
            </w:pPr>
            <w:r>
              <w:rPr>
                <w:rFonts w:ascii="Arial" w:hAnsi="Arial" w:cs="Arial"/>
                <w:sz w:val="20"/>
                <w:szCs w:val="20"/>
                <w:lang w:val="en-US"/>
              </w:rPr>
              <w:t>To understand structure and functioning of the various inland water ecosystems. The ecological relationships of rivers, streams and stagnant waters will be presented by taking into consideration their physical and chemical properties. Causes and consequences of human impact in terms of quality of aquatic ecosystems and water quality are included. Students gain basic knowledge on aquatic ecosystem degradation control and restoration.</w:t>
            </w:r>
          </w:p>
        </w:tc>
      </w:tr>
      <w:tr w:rsidR="00B37613" w:rsidRPr="00D653AB" w14:paraId="490A8EF9" w14:textId="77777777" w:rsidTr="00000DFF">
        <w:trPr>
          <w:trHeight w:val="789"/>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tcPr>
          <w:p w14:paraId="565DE21F" w14:textId="77777777" w:rsidR="00B37613" w:rsidRPr="00381BE1" w:rsidRDefault="00B37613" w:rsidP="00B37613">
            <w:pPr>
              <w:jc w:val="center"/>
              <w:rPr>
                <w:rFonts w:ascii="Arial" w:hAnsi="Arial" w:cs="Arial"/>
                <w:b/>
                <w:sz w:val="20"/>
                <w:szCs w:val="20"/>
                <w:lang w:val="en-GB"/>
              </w:rPr>
            </w:pPr>
            <w:r w:rsidRPr="00381BE1">
              <w:rPr>
                <w:rFonts w:ascii="Arial" w:hAnsi="Arial" w:cs="Arial"/>
                <w:b/>
                <w:sz w:val="20"/>
                <w:szCs w:val="20"/>
                <w:lang w:val="en-GB"/>
              </w:rPr>
              <w:t>TEACHING METHODS</w:t>
            </w:r>
          </w:p>
          <w:p w14:paraId="6AB8B14D" w14:textId="77777777" w:rsidR="00B37613" w:rsidRPr="00515420" w:rsidRDefault="00B37613" w:rsidP="00B37613">
            <w:pPr>
              <w:rPr>
                <w:rFonts w:ascii="Arial" w:hAnsi="Arial" w:cs="Arial"/>
                <w:sz w:val="20"/>
                <w:szCs w:val="20"/>
                <w:lang w:val="en-GB"/>
              </w:rPr>
            </w:pPr>
            <w:r w:rsidRPr="00515420">
              <w:rPr>
                <w:rFonts w:ascii="Arial" w:hAnsi="Arial" w:cs="Arial"/>
                <w:sz w:val="20"/>
                <w:szCs w:val="20"/>
                <w:lang w:val="en-GB"/>
              </w:rPr>
              <w:t>Lectures based on multimedia presentation with elements of discussion.</w:t>
            </w:r>
          </w:p>
          <w:p w14:paraId="6148191D" w14:textId="77777777" w:rsidR="00B37613" w:rsidRDefault="00B37613" w:rsidP="00B37613">
            <w:pPr>
              <w:rPr>
                <w:rFonts w:ascii="Arial" w:hAnsi="Arial" w:cs="Arial"/>
                <w:sz w:val="20"/>
                <w:szCs w:val="20"/>
                <w:lang w:val="en-GB"/>
              </w:rPr>
            </w:pPr>
            <w:r>
              <w:rPr>
                <w:rFonts w:ascii="Arial" w:hAnsi="Arial" w:cs="Arial"/>
                <w:sz w:val="20"/>
                <w:szCs w:val="20"/>
                <w:lang w:val="en-GB"/>
              </w:rPr>
              <w:t>Practical classes</w:t>
            </w:r>
            <w:r w:rsidRPr="00515420">
              <w:rPr>
                <w:rFonts w:ascii="Arial" w:hAnsi="Arial" w:cs="Arial"/>
                <w:sz w:val="20"/>
                <w:szCs w:val="20"/>
                <w:lang w:val="en-GB"/>
              </w:rPr>
              <w:t>: individual</w:t>
            </w:r>
            <w:r>
              <w:rPr>
                <w:rFonts w:ascii="Arial" w:hAnsi="Arial" w:cs="Arial"/>
                <w:sz w:val="20"/>
                <w:szCs w:val="20"/>
                <w:lang w:val="en-GB"/>
              </w:rPr>
              <w:t xml:space="preserve"> project, exercises in laboratory, field trips.</w:t>
            </w:r>
          </w:p>
          <w:p w14:paraId="4A76C258" w14:textId="25F852B1" w:rsidR="00381E1E" w:rsidRPr="00381BE1" w:rsidRDefault="00381E1E" w:rsidP="00B37613">
            <w:pPr>
              <w:rPr>
                <w:rFonts w:ascii="Arial" w:hAnsi="Arial" w:cs="Arial"/>
                <w:sz w:val="20"/>
                <w:szCs w:val="20"/>
                <w:lang w:val="en-GB"/>
              </w:rPr>
            </w:pPr>
            <w:r>
              <w:rPr>
                <w:rFonts w:ascii="Arial" w:hAnsi="Arial" w:cs="Arial"/>
                <w:sz w:val="20"/>
                <w:szCs w:val="20"/>
                <w:lang w:val="en-GB"/>
              </w:rPr>
              <w:t>Possibility to use distance learning tools and techniques.</w:t>
            </w:r>
          </w:p>
        </w:tc>
      </w:tr>
      <w:tr w:rsidR="00B37613" w:rsidRPr="00381BE1" w14:paraId="21EF8DAD" w14:textId="77777777" w:rsidTr="00685DA5">
        <w:trPr>
          <w:trHeight w:val="187"/>
          <w:jc w:val="center"/>
        </w:trPr>
        <w:tc>
          <w:tcPr>
            <w:tcW w:w="8364" w:type="dxa"/>
            <w:gridSpan w:val="7"/>
            <w:tcBorders>
              <w:top w:val="single" w:sz="12" w:space="0" w:color="auto"/>
              <w:left w:val="single" w:sz="12" w:space="0" w:color="auto"/>
            </w:tcBorders>
            <w:shd w:val="clear" w:color="auto" w:fill="auto"/>
            <w:vAlign w:val="center"/>
          </w:tcPr>
          <w:p w14:paraId="351BBA9A" w14:textId="77777777" w:rsidR="00B37613" w:rsidRPr="00451323" w:rsidRDefault="00B37613" w:rsidP="00B37613">
            <w:pPr>
              <w:jc w:val="center"/>
              <w:rPr>
                <w:rFonts w:ascii="Arial" w:hAnsi="Arial" w:cs="Arial"/>
                <w:b/>
                <w:sz w:val="20"/>
                <w:szCs w:val="20"/>
                <w:vertAlign w:val="superscript"/>
                <w:lang w:val="en-GB"/>
              </w:rPr>
            </w:pPr>
            <w:r w:rsidRPr="00451323">
              <w:rPr>
                <w:rFonts w:ascii="Arial" w:hAnsi="Arial" w:cs="Arial"/>
                <w:b/>
                <w:sz w:val="20"/>
                <w:szCs w:val="20"/>
                <w:lang w:val="en-GB"/>
              </w:rPr>
              <w:t>LEARNING OUTCOMES</w:t>
            </w:r>
          </w:p>
        </w:tc>
        <w:tc>
          <w:tcPr>
            <w:tcW w:w="1842" w:type="dxa"/>
            <w:gridSpan w:val="3"/>
            <w:tcBorders>
              <w:top w:val="single" w:sz="12" w:space="0" w:color="auto"/>
              <w:right w:val="single" w:sz="12" w:space="0" w:color="auto"/>
            </w:tcBorders>
            <w:shd w:val="clear" w:color="auto" w:fill="auto"/>
            <w:vAlign w:val="center"/>
          </w:tcPr>
          <w:p w14:paraId="03D27F1D" w14:textId="77777777" w:rsidR="00B37613" w:rsidRPr="00451323" w:rsidRDefault="00B37613" w:rsidP="00B37613">
            <w:pPr>
              <w:jc w:val="center"/>
              <w:rPr>
                <w:rFonts w:ascii="Arial" w:hAnsi="Arial" w:cs="Arial"/>
                <w:sz w:val="16"/>
                <w:szCs w:val="16"/>
                <w:lang w:val="en-GB"/>
              </w:rPr>
            </w:pPr>
            <w:r w:rsidRPr="00451323">
              <w:rPr>
                <w:rFonts w:ascii="Arial" w:hAnsi="Arial" w:cs="Arial"/>
                <w:sz w:val="16"/>
                <w:szCs w:val="16"/>
                <w:lang w:val="en-GB"/>
              </w:rPr>
              <w:t>Reference</w:t>
            </w:r>
          </w:p>
          <w:p w14:paraId="3D6334DB" w14:textId="77777777" w:rsidR="00B37613" w:rsidRPr="00451323" w:rsidRDefault="00B37613" w:rsidP="00B37613">
            <w:pPr>
              <w:jc w:val="center"/>
              <w:rPr>
                <w:rFonts w:ascii="Arial" w:hAnsi="Arial" w:cs="Arial"/>
                <w:sz w:val="16"/>
                <w:szCs w:val="16"/>
                <w:lang w:val="en-GB"/>
              </w:rPr>
            </w:pPr>
            <w:r w:rsidRPr="00451323">
              <w:rPr>
                <w:rFonts w:ascii="Arial" w:hAnsi="Arial" w:cs="Arial"/>
                <w:sz w:val="16"/>
                <w:szCs w:val="16"/>
                <w:lang w:val="en-GB"/>
              </w:rPr>
              <w:t>to field outcomes</w:t>
            </w:r>
          </w:p>
        </w:tc>
      </w:tr>
      <w:tr w:rsidR="00B37613" w:rsidRPr="00381BE1" w14:paraId="67B09047" w14:textId="77777777" w:rsidTr="0068756C">
        <w:trPr>
          <w:cantSplit/>
          <w:trHeight w:hRule="exact" w:val="1581"/>
          <w:jc w:val="center"/>
        </w:trPr>
        <w:tc>
          <w:tcPr>
            <w:tcW w:w="661" w:type="dxa"/>
            <w:tcBorders>
              <w:left w:val="single" w:sz="12" w:space="0" w:color="auto"/>
            </w:tcBorders>
            <w:shd w:val="clear" w:color="auto" w:fill="auto"/>
            <w:textDirection w:val="btLr"/>
            <w:vAlign w:val="center"/>
          </w:tcPr>
          <w:p w14:paraId="7E1AF0B3" w14:textId="77777777" w:rsidR="00B37613" w:rsidRPr="00381BE1" w:rsidRDefault="00B37613" w:rsidP="00B37613">
            <w:pPr>
              <w:jc w:val="center"/>
              <w:rPr>
                <w:rFonts w:ascii="Arial" w:hAnsi="Arial" w:cs="Arial"/>
                <w:sz w:val="20"/>
                <w:szCs w:val="20"/>
                <w:lang w:val="en-GB"/>
              </w:rPr>
            </w:pPr>
            <w:r w:rsidRPr="00381BE1">
              <w:rPr>
                <w:rFonts w:ascii="Arial" w:hAnsi="Arial" w:cs="Arial"/>
                <w:sz w:val="20"/>
                <w:szCs w:val="20"/>
                <w:lang w:val="en-GB"/>
              </w:rPr>
              <w:t>Knowledge</w:t>
            </w:r>
          </w:p>
        </w:tc>
        <w:tc>
          <w:tcPr>
            <w:tcW w:w="7703" w:type="dxa"/>
            <w:gridSpan w:val="6"/>
            <w:shd w:val="clear" w:color="auto" w:fill="auto"/>
          </w:tcPr>
          <w:p w14:paraId="2A251F39" w14:textId="11BC673D" w:rsidR="00117222" w:rsidRPr="0068756C" w:rsidRDefault="0068756C" w:rsidP="00B37613">
            <w:pPr>
              <w:spacing w:before="20" w:after="20"/>
              <w:rPr>
                <w:rStyle w:val="Odwoaniedokomentarza"/>
                <w:rFonts w:ascii="Arial" w:hAnsi="Arial" w:cs="Arial"/>
                <w:sz w:val="20"/>
                <w:szCs w:val="18"/>
                <w:lang w:val="en-US"/>
              </w:rPr>
            </w:pPr>
            <w:r w:rsidRPr="0068756C">
              <w:rPr>
                <w:rFonts w:ascii="Arial" w:hAnsi="Arial" w:cs="Arial"/>
                <w:sz w:val="20"/>
                <w:szCs w:val="20"/>
                <w:lang w:val="en-GB"/>
              </w:rPr>
              <w:t xml:space="preserve">O1: </w:t>
            </w:r>
            <w:r w:rsidR="00B37613" w:rsidRPr="0068756C">
              <w:rPr>
                <w:rFonts w:ascii="Arial" w:hAnsi="Arial" w:cs="Arial"/>
                <w:sz w:val="20"/>
                <w:szCs w:val="20"/>
                <w:lang w:val="en-GB"/>
              </w:rPr>
              <w:t xml:space="preserve">Students have advanced knowledge in </w:t>
            </w:r>
            <w:r w:rsidR="00117222" w:rsidRPr="0068756C">
              <w:rPr>
                <w:rFonts w:ascii="Arial" w:hAnsi="Arial" w:cs="Arial"/>
                <w:sz w:val="20"/>
                <w:szCs w:val="20"/>
                <w:lang w:val="en-GB"/>
              </w:rPr>
              <w:t xml:space="preserve">functioning of </w:t>
            </w:r>
            <w:r w:rsidR="00B37613" w:rsidRPr="0068756C">
              <w:rPr>
                <w:rFonts w:ascii="Arial" w:hAnsi="Arial" w:cs="Arial"/>
                <w:sz w:val="20"/>
                <w:szCs w:val="20"/>
                <w:lang w:val="en-GB"/>
              </w:rPr>
              <w:t>biotic and abiotic elements of the aquatic ecosystems,</w:t>
            </w:r>
            <w:r w:rsidR="00117222" w:rsidRPr="0068756C">
              <w:rPr>
                <w:rStyle w:val="Odwoaniedokomentarza"/>
                <w:rFonts w:ascii="Arial" w:hAnsi="Arial" w:cs="Arial"/>
                <w:sz w:val="20"/>
                <w:szCs w:val="18"/>
                <w:lang w:val="en-US"/>
              </w:rPr>
              <w:t xml:space="preserve"> </w:t>
            </w:r>
          </w:p>
          <w:p w14:paraId="6425A87F" w14:textId="1DB4A277" w:rsidR="00B37613" w:rsidRPr="0068756C" w:rsidRDefault="0068756C" w:rsidP="00B37613">
            <w:pPr>
              <w:spacing w:before="20" w:after="20"/>
              <w:rPr>
                <w:rFonts w:ascii="Arial" w:hAnsi="Arial" w:cs="Arial"/>
                <w:sz w:val="20"/>
                <w:szCs w:val="20"/>
                <w:lang w:val="en-GB"/>
              </w:rPr>
            </w:pPr>
            <w:r w:rsidRPr="0068756C">
              <w:rPr>
                <w:rFonts w:ascii="Arial" w:hAnsi="Arial" w:cs="Arial"/>
                <w:sz w:val="20"/>
                <w:szCs w:val="20"/>
                <w:lang w:val="en-GB"/>
              </w:rPr>
              <w:t>O2:</w:t>
            </w:r>
            <w:r w:rsidR="00B37613" w:rsidRPr="0068756C">
              <w:rPr>
                <w:rFonts w:ascii="Arial" w:hAnsi="Arial" w:cs="Arial"/>
                <w:sz w:val="20"/>
                <w:szCs w:val="20"/>
                <w:lang w:val="en-GB"/>
              </w:rPr>
              <w:t xml:space="preserve"> Students understand mechanism, processes and relationships in various aquatic ecosystems,</w:t>
            </w:r>
          </w:p>
          <w:p w14:paraId="13BDE9AE" w14:textId="002B6FF1" w:rsidR="00B37613" w:rsidRPr="0068756C" w:rsidRDefault="0068756C" w:rsidP="00B37613">
            <w:pPr>
              <w:spacing w:before="20" w:after="20"/>
              <w:rPr>
                <w:rFonts w:ascii="Arial" w:hAnsi="Arial" w:cs="Arial"/>
                <w:sz w:val="20"/>
                <w:szCs w:val="20"/>
                <w:lang w:val="en-US"/>
              </w:rPr>
            </w:pPr>
            <w:r w:rsidRPr="0068756C">
              <w:rPr>
                <w:rFonts w:ascii="Arial" w:hAnsi="Arial" w:cs="Arial"/>
                <w:sz w:val="20"/>
                <w:szCs w:val="20"/>
                <w:lang w:val="en-GB"/>
              </w:rPr>
              <w:t>O3:</w:t>
            </w:r>
            <w:r w:rsidR="00B37613" w:rsidRPr="0068756C">
              <w:rPr>
                <w:rFonts w:ascii="Arial" w:hAnsi="Arial" w:cs="Arial"/>
                <w:sz w:val="20"/>
                <w:szCs w:val="20"/>
                <w:lang w:val="en-US"/>
              </w:rPr>
              <w:t xml:space="preserve"> Students has knowledge in the environmental engineering techniques to control the water degradation </w:t>
            </w:r>
          </w:p>
          <w:p w14:paraId="4EECD13A" w14:textId="53AB12E4" w:rsidR="00B37613" w:rsidRPr="0068756C" w:rsidRDefault="00B37613" w:rsidP="00B37613">
            <w:pPr>
              <w:pStyle w:val="Default"/>
              <w:rPr>
                <w:rFonts w:ascii="Arial" w:hAnsi="Arial" w:cs="Arial"/>
                <w:sz w:val="20"/>
                <w:szCs w:val="20"/>
                <w:highlight w:val="yellow"/>
                <w:lang w:val="en-US"/>
              </w:rPr>
            </w:pPr>
          </w:p>
        </w:tc>
        <w:tc>
          <w:tcPr>
            <w:tcW w:w="1842" w:type="dxa"/>
            <w:gridSpan w:val="3"/>
            <w:tcBorders>
              <w:right w:val="single" w:sz="12" w:space="0" w:color="auto"/>
            </w:tcBorders>
            <w:shd w:val="clear" w:color="auto" w:fill="auto"/>
            <w:vAlign w:val="center"/>
          </w:tcPr>
          <w:p w14:paraId="7031FFC0" w14:textId="77777777" w:rsidR="00381E1E" w:rsidRPr="00381BE1" w:rsidRDefault="00381E1E" w:rsidP="00381E1E">
            <w:pPr>
              <w:jc w:val="center"/>
              <w:rPr>
                <w:rFonts w:ascii="Arial" w:hAnsi="Arial" w:cs="Arial"/>
                <w:sz w:val="20"/>
                <w:szCs w:val="20"/>
                <w:lang w:val="en-GB"/>
              </w:rPr>
            </w:pPr>
            <w:r w:rsidRPr="00381BE1">
              <w:rPr>
                <w:rFonts w:ascii="Arial" w:hAnsi="Arial" w:cs="Arial"/>
                <w:sz w:val="20"/>
                <w:szCs w:val="20"/>
                <w:lang w:val="en-GB"/>
              </w:rPr>
              <w:t>Not</w:t>
            </w:r>
          </w:p>
          <w:p w14:paraId="6074460F" w14:textId="1A943346" w:rsidR="00B37613" w:rsidRPr="00381E1E" w:rsidRDefault="00381E1E" w:rsidP="00381E1E">
            <w:pPr>
              <w:jc w:val="center"/>
              <w:rPr>
                <w:rFonts w:ascii="Arial" w:hAnsi="Arial" w:cs="Arial"/>
                <w:sz w:val="20"/>
                <w:szCs w:val="20"/>
                <w:lang w:val="en-GB"/>
              </w:rPr>
            </w:pPr>
            <w:r w:rsidRPr="00381BE1">
              <w:rPr>
                <w:rFonts w:ascii="Arial" w:hAnsi="Arial" w:cs="Arial"/>
                <w:sz w:val="20"/>
                <w:szCs w:val="20"/>
                <w:lang w:val="en-GB"/>
              </w:rPr>
              <w:t>applicable</w:t>
            </w:r>
          </w:p>
        </w:tc>
      </w:tr>
      <w:tr w:rsidR="00B37613" w:rsidRPr="00381BE1" w14:paraId="0A25029F" w14:textId="77777777" w:rsidTr="00BA589A">
        <w:trPr>
          <w:cantSplit/>
          <w:trHeight w:hRule="exact" w:val="1418"/>
          <w:jc w:val="center"/>
        </w:trPr>
        <w:tc>
          <w:tcPr>
            <w:tcW w:w="661" w:type="dxa"/>
            <w:tcBorders>
              <w:left w:val="single" w:sz="12" w:space="0" w:color="auto"/>
            </w:tcBorders>
            <w:shd w:val="clear" w:color="auto" w:fill="auto"/>
            <w:textDirection w:val="btLr"/>
            <w:vAlign w:val="center"/>
          </w:tcPr>
          <w:p w14:paraId="7B9BE408" w14:textId="77777777" w:rsidR="00B37613" w:rsidRPr="00381BE1" w:rsidRDefault="00B37613" w:rsidP="00B37613">
            <w:pPr>
              <w:jc w:val="center"/>
              <w:rPr>
                <w:rFonts w:ascii="Arial" w:hAnsi="Arial" w:cs="Arial"/>
                <w:sz w:val="20"/>
                <w:szCs w:val="20"/>
                <w:lang w:val="en-GB"/>
              </w:rPr>
            </w:pPr>
            <w:r w:rsidRPr="00381BE1">
              <w:rPr>
                <w:rFonts w:ascii="Arial" w:hAnsi="Arial" w:cs="Arial"/>
                <w:sz w:val="20"/>
                <w:szCs w:val="20"/>
                <w:lang w:val="en-GB"/>
              </w:rPr>
              <w:t>Skills</w:t>
            </w:r>
          </w:p>
        </w:tc>
        <w:tc>
          <w:tcPr>
            <w:tcW w:w="7703" w:type="dxa"/>
            <w:gridSpan w:val="6"/>
            <w:shd w:val="clear" w:color="auto" w:fill="auto"/>
          </w:tcPr>
          <w:p w14:paraId="461B2C9A" w14:textId="2A0B57D0" w:rsidR="00B37613" w:rsidRPr="0068756C" w:rsidRDefault="0068756C" w:rsidP="00B37613">
            <w:pPr>
              <w:spacing w:before="20" w:after="20"/>
              <w:rPr>
                <w:rFonts w:ascii="Arial" w:hAnsi="Arial" w:cs="Arial"/>
                <w:sz w:val="20"/>
                <w:szCs w:val="20"/>
                <w:lang w:val="en-GB"/>
              </w:rPr>
            </w:pPr>
            <w:r w:rsidRPr="0068756C">
              <w:rPr>
                <w:rFonts w:ascii="Arial" w:hAnsi="Arial" w:cs="Arial"/>
                <w:sz w:val="20"/>
                <w:szCs w:val="20"/>
                <w:lang w:val="en-GB"/>
              </w:rPr>
              <w:t>O4:</w:t>
            </w:r>
            <w:r w:rsidR="00B37613" w:rsidRPr="0068756C">
              <w:rPr>
                <w:rFonts w:ascii="Arial" w:hAnsi="Arial" w:cs="Arial"/>
                <w:sz w:val="20"/>
                <w:szCs w:val="20"/>
                <w:lang w:val="en-GB"/>
              </w:rPr>
              <w:t xml:space="preserve"> Students gain to evaluate quality and threats of aquatic environment,</w:t>
            </w:r>
          </w:p>
          <w:p w14:paraId="1B8ADCC0" w14:textId="2978D4B6" w:rsidR="00B37613" w:rsidRPr="0068756C" w:rsidRDefault="0068756C" w:rsidP="00B37613">
            <w:pPr>
              <w:tabs>
                <w:tab w:val="left" w:pos="978"/>
              </w:tabs>
              <w:spacing w:before="20" w:after="20"/>
              <w:rPr>
                <w:rFonts w:ascii="Arial" w:hAnsi="Arial" w:cs="Arial"/>
                <w:sz w:val="20"/>
                <w:szCs w:val="20"/>
                <w:lang w:val="en-GB"/>
              </w:rPr>
            </w:pPr>
            <w:r w:rsidRPr="0068756C">
              <w:rPr>
                <w:rFonts w:ascii="Arial" w:hAnsi="Arial" w:cs="Arial"/>
                <w:sz w:val="20"/>
                <w:szCs w:val="20"/>
                <w:lang w:val="en-GB"/>
              </w:rPr>
              <w:t>O5:</w:t>
            </w:r>
            <w:r w:rsidR="00B37613" w:rsidRPr="0068756C">
              <w:rPr>
                <w:rFonts w:ascii="Arial" w:hAnsi="Arial" w:cs="Arial"/>
                <w:sz w:val="20"/>
                <w:szCs w:val="20"/>
                <w:lang w:val="en-GB"/>
              </w:rPr>
              <w:t xml:space="preserve"> Students have skills to define engineering problems and indicate proper solutions in  individual projects,</w:t>
            </w:r>
          </w:p>
          <w:p w14:paraId="39436C32" w14:textId="20D29A8A" w:rsidR="00B37613" w:rsidRPr="0068756C" w:rsidRDefault="0068756C" w:rsidP="00B37613">
            <w:pPr>
              <w:spacing w:before="20" w:after="20"/>
              <w:rPr>
                <w:rFonts w:ascii="Arial" w:hAnsi="Arial" w:cs="Arial"/>
                <w:sz w:val="20"/>
                <w:szCs w:val="20"/>
                <w:lang w:val="en-GB"/>
              </w:rPr>
            </w:pPr>
            <w:r w:rsidRPr="0068756C">
              <w:rPr>
                <w:rFonts w:ascii="Arial" w:hAnsi="Arial" w:cs="Arial"/>
                <w:sz w:val="20"/>
                <w:szCs w:val="20"/>
                <w:lang w:val="en-GB"/>
              </w:rPr>
              <w:t>O6:</w:t>
            </w:r>
            <w:r w:rsidR="00B37613" w:rsidRPr="0068756C">
              <w:rPr>
                <w:rFonts w:ascii="Arial" w:hAnsi="Arial" w:cs="Arial"/>
                <w:sz w:val="20"/>
                <w:szCs w:val="20"/>
                <w:lang w:val="en-GB"/>
              </w:rPr>
              <w:t xml:space="preserve"> Students are able to estimate advantages and weak elements of environmental protection and engineering technologies.</w:t>
            </w:r>
          </w:p>
          <w:p w14:paraId="67895C43" w14:textId="26FFDFF5" w:rsidR="00B37613" w:rsidRPr="0068756C" w:rsidRDefault="00B37613" w:rsidP="008C3622">
            <w:pPr>
              <w:spacing w:before="20" w:after="20"/>
              <w:rPr>
                <w:rFonts w:ascii="Arial" w:hAnsi="Arial" w:cs="Arial"/>
                <w:sz w:val="20"/>
                <w:szCs w:val="20"/>
                <w:highlight w:val="yellow"/>
                <w:lang w:val="en-US"/>
              </w:rPr>
            </w:pPr>
          </w:p>
        </w:tc>
        <w:tc>
          <w:tcPr>
            <w:tcW w:w="1842" w:type="dxa"/>
            <w:gridSpan w:val="3"/>
            <w:tcBorders>
              <w:right w:val="single" w:sz="12" w:space="0" w:color="auto"/>
            </w:tcBorders>
            <w:shd w:val="clear" w:color="auto" w:fill="auto"/>
            <w:vAlign w:val="center"/>
          </w:tcPr>
          <w:p w14:paraId="3B87F0E2" w14:textId="77777777" w:rsidR="00381E1E" w:rsidRPr="00381BE1" w:rsidRDefault="00381E1E" w:rsidP="00381E1E">
            <w:pPr>
              <w:jc w:val="center"/>
              <w:rPr>
                <w:rFonts w:ascii="Arial" w:hAnsi="Arial" w:cs="Arial"/>
                <w:sz w:val="20"/>
                <w:szCs w:val="20"/>
                <w:lang w:val="en-GB"/>
              </w:rPr>
            </w:pPr>
            <w:r w:rsidRPr="00381BE1">
              <w:rPr>
                <w:rFonts w:ascii="Arial" w:hAnsi="Arial" w:cs="Arial"/>
                <w:sz w:val="20"/>
                <w:szCs w:val="20"/>
                <w:lang w:val="en-GB"/>
              </w:rPr>
              <w:t>Not</w:t>
            </w:r>
          </w:p>
          <w:p w14:paraId="3074C136" w14:textId="6A686E9D" w:rsidR="00B37613" w:rsidRPr="00381E1E" w:rsidRDefault="00381E1E" w:rsidP="00381E1E">
            <w:pPr>
              <w:jc w:val="center"/>
              <w:rPr>
                <w:rFonts w:ascii="Arial" w:hAnsi="Arial" w:cs="Arial"/>
                <w:sz w:val="20"/>
                <w:szCs w:val="20"/>
                <w:lang w:val="en-GB"/>
              </w:rPr>
            </w:pPr>
            <w:r w:rsidRPr="00381BE1">
              <w:rPr>
                <w:rFonts w:ascii="Arial" w:hAnsi="Arial" w:cs="Arial"/>
                <w:sz w:val="20"/>
                <w:szCs w:val="20"/>
                <w:lang w:val="en-GB"/>
              </w:rPr>
              <w:t>applicable</w:t>
            </w:r>
          </w:p>
        </w:tc>
      </w:tr>
      <w:tr w:rsidR="00B37613" w:rsidRPr="00381BE1" w14:paraId="4243BE27" w14:textId="77777777" w:rsidTr="00BA589A">
        <w:trPr>
          <w:cantSplit/>
          <w:trHeight w:hRule="exact" w:val="1418"/>
          <w:jc w:val="center"/>
        </w:trPr>
        <w:tc>
          <w:tcPr>
            <w:tcW w:w="661" w:type="dxa"/>
            <w:tcBorders>
              <w:left w:val="single" w:sz="12" w:space="0" w:color="auto"/>
              <w:bottom w:val="single" w:sz="12" w:space="0" w:color="auto"/>
            </w:tcBorders>
            <w:shd w:val="clear" w:color="auto" w:fill="auto"/>
            <w:textDirection w:val="btLr"/>
            <w:vAlign w:val="center"/>
          </w:tcPr>
          <w:p w14:paraId="48E2449C" w14:textId="77777777" w:rsidR="00B37613" w:rsidRPr="00381BE1" w:rsidRDefault="00B37613" w:rsidP="00B37613">
            <w:pPr>
              <w:jc w:val="center"/>
              <w:rPr>
                <w:rFonts w:ascii="Arial" w:hAnsi="Arial" w:cs="Arial"/>
                <w:sz w:val="20"/>
                <w:szCs w:val="20"/>
                <w:lang w:val="en-GB"/>
              </w:rPr>
            </w:pPr>
            <w:r w:rsidRPr="00381BE1">
              <w:rPr>
                <w:rFonts w:ascii="Arial" w:hAnsi="Arial" w:cs="Arial"/>
                <w:sz w:val="20"/>
                <w:szCs w:val="20"/>
                <w:lang w:val="en-GB"/>
              </w:rPr>
              <w:t>Social</w:t>
            </w:r>
          </w:p>
          <w:p w14:paraId="2B6EED04" w14:textId="77777777" w:rsidR="00B37613" w:rsidRPr="00381BE1" w:rsidRDefault="00B37613" w:rsidP="00B37613">
            <w:pPr>
              <w:jc w:val="center"/>
              <w:rPr>
                <w:rFonts w:ascii="Arial" w:hAnsi="Arial" w:cs="Arial"/>
                <w:sz w:val="20"/>
                <w:szCs w:val="20"/>
                <w:lang w:val="en-GB"/>
              </w:rPr>
            </w:pPr>
            <w:r w:rsidRPr="00381BE1">
              <w:rPr>
                <w:rFonts w:ascii="Arial" w:hAnsi="Arial" w:cs="Arial"/>
                <w:sz w:val="20"/>
                <w:szCs w:val="20"/>
                <w:lang w:val="en-GB"/>
              </w:rPr>
              <w:t>competences</w:t>
            </w:r>
          </w:p>
        </w:tc>
        <w:tc>
          <w:tcPr>
            <w:tcW w:w="7703" w:type="dxa"/>
            <w:gridSpan w:val="6"/>
            <w:tcBorders>
              <w:bottom w:val="single" w:sz="12" w:space="0" w:color="auto"/>
            </w:tcBorders>
            <w:shd w:val="clear" w:color="auto" w:fill="auto"/>
          </w:tcPr>
          <w:p w14:paraId="1AC2865E" w14:textId="2CC1E421" w:rsidR="00B37613" w:rsidRPr="0068756C" w:rsidRDefault="0068756C" w:rsidP="00B37613">
            <w:pPr>
              <w:tabs>
                <w:tab w:val="left" w:pos="978"/>
              </w:tabs>
              <w:spacing w:before="20" w:after="20"/>
              <w:rPr>
                <w:rFonts w:ascii="Arial" w:hAnsi="Arial" w:cs="Arial"/>
                <w:sz w:val="20"/>
                <w:szCs w:val="20"/>
                <w:lang w:val="en-GB"/>
              </w:rPr>
            </w:pPr>
            <w:r w:rsidRPr="0068756C">
              <w:rPr>
                <w:rFonts w:ascii="Arial" w:hAnsi="Arial" w:cs="Arial"/>
                <w:sz w:val="20"/>
                <w:szCs w:val="20"/>
                <w:lang w:val="en-GB"/>
              </w:rPr>
              <w:t>O7:</w:t>
            </w:r>
            <w:r w:rsidR="00B37613" w:rsidRPr="0068756C">
              <w:rPr>
                <w:rFonts w:ascii="Arial" w:hAnsi="Arial" w:cs="Arial"/>
                <w:sz w:val="20"/>
                <w:szCs w:val="20"/>
                <w:lang w:val="en-GB"/>
              </w:rPr>
              <w:t xml:space="preserve"> Students will be able to create and pass-on information about state of aquatic environment and its threats, </w:t>
            </w:r>
          </w:p>
          <w:p w14:paraId="3B4142EB" w14:textId="12756B54" w:rsidR="00B37613" w:rsidRPr="0068756C" w:rsidRDefault="0068756C" w:rsidP="00B572D9">
            <w:pPr>
              <w:tabs>
                <w:tab w:val="left" w:pos="978"/>
              </w:tabs>
              <w:spacing w:before="20" w:after="20"/>
              <w:rPr>
                <w:rFonts w:ascii="Arial" w:hAnsi="Arial" w:cs="Arial"/>
                <w:sz w:val="20"/>
                <w:szCs w:val="20"/>
                <w:highlight w:val="yellow"/>
                <w:lang w:val="en-GB"/>
              </w:rPr>
            </w:pPr>
            <w:r w:rsidRPr="0068756C">
              <w:rPr>
                <w:rFonts w:ascii="Arial" w:hAnsi="Arial" w:cs="Arial"/>
                <w:sz w:val="20"/>
                <w:szCs w:val="20"/>
                <w:lang w:val="en-GB"/>
              </w:rPr>
              <w:t>O8:</w:t>
            </w:r>
            <w:r w:rsidR="00B37613" w:rsidRPr="0068756C">
              <w:rPr>
                <w:rFonts w:ascii="Arial" w:hAnsi="Arial" w:cs="Arial"/>
                <w:sz w:val="20"/>
                <w:szCs w:val="20"/>
                <w:lang w:val="en-GB"/>
              </w:rPr>
              <w:t xml:space="preserve"> Students understand the importance of responsibility for the </w:t>
            </w:r>
            <w:r w:rsidR="00B572D9" w:rsidRPr="0068756C">
              <w:rPr>
                <w:rFonts w:ascii="Arial" w:hAnsi="Arial" w:cs="Arial"/>
                <w:sz w:val="20"/>
                <w:szCs w:val="20"/>
                <w:lang w:val="en-GB"/>
              </w:rPr>
              <w:t xml:space="preserve">aquatic </w:t>
            </w:r>
            <w:r w:rsidR="00B37613" w:rsidRPr="0068756C">
              <w:rPr>
                <w:rFonts w:ascii="Arial" w:hAnsi="Arial" w:cs="Arial"/>
                <w:sz w:val="20"/>
                <w:szCs w:val="20"/>
                <w:lang w:val="en-GB"/>
              </w:rPr>
              <w:t xml:space="preserve">environment, being aware of the short- and long-term implications of the choice of different environmental </w:t>
            </w:r>
            <w:r w:rsidR="00B37613" w:rsidRPr="0068756C">
              <w:rPr>
                <w:rFonts w:ascii="Arial" w:hAnsi="Arial" w:cs="Arial"/>
                <w:sz w:val="20"/>
                <w:szCs w:val="20"/>
                <w:lang w:val="en-US"/>
              </w:rPr>
              <w:t xml:space="preserve">engineering </w:t>
            </w:r>
            <w:r w:rsidR="00B37613" w:rsidRPr="0068756C">
              <w:rPr>
                <w:rFonts w:ascii="Arial" w:hAnsi="Arial" w:cs="Arial"/>
                <w:sz w:val="20"/>
                <w:szCs w:val="20"/>
                <w:lang w:val="en-GB"/>
              </w:rPr>
              <w:t>solutions.</w:t>
            </w:r>
          </w:p>
        </w:tc>
        <w:tc>
          <w:tcPr>
            <w:tcW w:w="1842" w:type="dxa"/>
            <w:gridSpan w:val="3"/>
            <w:tcBorders>
              <w:bottom w:val="single" w:sz="12" w:space="0" w:color="auto"/>
              <w:right w:val="single" w:sz="12" w:space="0" w:color="auto"/>
            </w:tcBorders>
            <w:shd w:val="clear" w:color="auto" w:fill="auto"/>
            <w:vAlign w:val="center"/>
          </w:tcPr>
          <w:p w14:paraId="175AA436" w14:textId="77777777" w:rsidR="00381E1E" w:rsidRPr="00381BE1" w:rsidRDefault="00381E1E" w:rsidP="00381E1E">
            <w:pPr>
              <w:jc w:val="center"/>
              <w:rPr>
                <w:rFonts w:ascii="Arial" w:hAnsi="Arial" w:cs="Arial"/>
                <w:sz w:val="20"/>
                <w:szCs w:val="20"/>
                <w:lang w:val="en-GB"/>
              </w:rPr>
            </w:pPr>
            <w:r w:rsidRPr="00381BE1">
              <w:rPr>
                <w:rFonts w:ascii="Arial" w:hAnsi="Arial" w:cs="Arial"/>
                <w:sz w:val="20"/>
                <w:szCs w:val="20"/>
                <w:lang w:val="en-GB"/>
              </w:rPr>
              <w:t>Not</w:t>
            </w:r>
          </w:p>
          <w:p w14:paraId="0D2AE945" w14:textId="3592F6DC" w:rsidR="00B37613" w:rsidRPr="00381E1E" w:rsidRDefault="00381E1E" w:rsidP="00381E1E">
            <w:pPr>
              <w:jc w:val="center"/>
              <w:rPr>
                <w:rFonts w:ascii="Arial" w:hAnsi="Arial" w:cs="Arial"/>
                <w:sz w:val="20"/>
                <w:szCs w:val="20"/>
                <w:lang w:val="en-GB"/>
              </w:rPr>
            </w:pPr>
            <w:r w:rsidRPr="00381BE1">
              <w:rPr>
                <w:rFonts w:ascii="Arial" w:hAnsi="Arial" w:cs="Arial"/>
                <w:sz w:val="20"/>
                <w:szCs w:val="20"/>
                <w:lang w:val="en-GB"/>
              </w:rPr>
              <w:t>applicable</w:t>
            </w:r>
          </w:p>
        </w:tc>
      </w:tr>
      <w:tr w:rsidR="00B37613" w:rsidRPr="00D653AB" w14:paraId="21CF7D6C" w14:textId="77777777" w:rsidTr="00685DA5">
        <w:trPr>
          <w:cantSplit/>
          <w:jc w:val="center"/>
        </w:trPr>
        <w:tc>
          <w:tcPr>
            <w:tcW w:w="8364" w:type="dxa"/>
            <w:gridSpan w:val="7"/>
            <w:tcBorders>
              <w:left w:val="single" w:sz="12" w:space="0" w:color="auto"/>
              <w:bottom w:val="single" w:sz="12" w:space="0" w:color="auto"/>
            </w:tcBorders>
            <w:shd w:val="clear" w:color="auto" w:fill="auto"/>
          </w:tcPr>
          <w:p w14:paraId="3BE2BFF3" w14:textId="77777777" w:rsidR="00B37613" w:rsidRPr="00AE3B8B" w:rsidRDefault="00B37613" w:rsidP="00B37613">
            <w:pPr>
              <w:spacing w:after="60"/>
              <w:jc w:val="center"/>
              <w:rPr>
                <w:rFonts w:ascii="Arial" w:hAnsi="Arial" w:cs="Arial"/>
                <w:b/>
                <w:sz w:val="20"/>
                <w:szCs w:val="20"/>
                <w:lang w:val="en-GB"/>
              </w:rPr>
            </w:pPr>
            <w:r w:rsidRPr="00AE3B8B">
              <w:rPr>
                <w:rFonts w:ascii="Arial" w:hAnsi="Arial" w:cs="Arial"/>
                <w:b/>
                <w:sz w:val="20"/>
                <w:szCs w:val="20"/>
                <w:lang w:val="en-GB"/>
              </w:rPr>
              <w:t>METHODS TO VERIFY LEARNING OUTCOMES</w:t>
            </w:r>
          </w:p>
          <w:p w14:paraId="04EAA8B2" w14:textId="77777777" w:rsidR="00B37613" w:rsidRPr="00AE3B8B" w:rsidRDefault="00B37613" w:rsidP="00B37613">
            <w:pPr>
              <w:rPr>
                <w:rFonts w:ascii="Arial" w:hAnsi="Arial" w:cs="Arial"/>
                <w:sz w:val="20"/>
                <w:szCs w:val="20"/>
                <w:lang w:val="en-US"/>
              </w:rPr>
            </w:pPr>
            <w:r w:rsidRPr="00AE3B8B">
              <w:rPr>
                <w:rFonts w:ascii="Arial" w:hAnsi="Arial" w:cs="Arial"/>
                <w:sz w:val="20"/>
                <w:szCs w:val="20"/>
                <w:lang w:val="en-US"/>
              </w:rPr>
              <w:t>Public presentation and written assignment.</w:t>
            </w:r>
          </w:p>
          <w:p w14:paraId="395658DB" w14:textId="77777777" w:rsidR="00B37613" w:rsidRPr="00AE3B8B" w:rsidRDefault="00B37613" w:rsidP="00B37613">
            <w:pPr>
              <w:rPr>
                <w:rFonts w:ascii="Arial" w:hAnsi="Arial" w:cs="Arial"/>
                <w:sz w:val="20"/>
                <w:szCs w:val="20"/>
                <w:lang w:val="en-US"/>
              </w:rPr>
            </w:pPr>
            <w:r w:rsidRPr="00AE3B8B">
              <w:rPr>
                <w:rFonts w:ascii="Arial" w:hAnsi="Arial" w:cs="Arial"/>
                <w:sz w:val="20"/>
                <w:szCs w:val="20"/>
                <w:lang w:val="en-US"/>
              </w:rPr>
              <w:t>Reports from the field exercises.</w:t>
            </w:r>
          </w:p>
          <w:p w14:paraId="409B9922" w14:textId="77777777" w:rsidR="00B37613" w:rsidRPr="00381BE1" w:rsidRDefault="00B37613" w:rsidP="00B37613">
            <w:pPr>
              <w:rPr>
                <w:rFonts w:ascii="Arial" w:hAnsi="Arial" w:cs="Arial"/>
                <w:sz w:val="20"/>
                <w:szCs w:val="20"/>
                <w:lang w:val="en-GB"/>
              </w:rPr>
            </w:pPr>
            <w:r w:rsidRPr="00AE3B8B">
              <w:rPr>
                <w:rFonts w:ascii="Arial" w:hAnsi="Arial" w:cs="Arial"/>
                <w:sz w:val="20"/>
                <w:szCs w:val="20"/>
                <w:lang w:val="en-GB"/>
              </w:rPr>
              <w:t>Written exam.</w:t>
            </w:r>
          </w:p>
        </w:tc>
        <w:tc>
          <w:tcPr>
            <w:tcW w:w="1842" w:type="dxa"/>
            <w:gridSpan w:val="3"/>
            <w:tcBorders>
              <w:bottom w:val="single" w:sz="12" w:space="0" w:color="auto"/>
              <w:right w:val="single" w:sz="12" w:space="0" w:color="auto"/>
            </w:tcBorders>
            <w:shd w:val="clear" w:color="auto" w:fill="auto"/>
          </w:tcPr>
          <w:p w14:paraId="2C4E8372" w14:textId="77777777" w:rsidR="00B37613" w:rsidRPr="00451323" w:rsidRDefault="00B37613" w:rsidP="00B37613">
            <w:pPr>
              <w:jc w:val="center"/>
              <w:rPr>
                <w:rFonts w:ascii="Arial" w:hAnsi="Arial" w:cs="Arial"/>
                <w:sz w:val="16"/>
                <w:szCs w:val="16"/>
                <w:lang w:val="en-GB"/>
              </w:rPr>
            </w:pPr>
            <w:r w:rsidRPr="00451323">
              <w:rPr>
                <w:rFonts w:ascii="Arial" w:hAnsi="Arial" w:cs="Arial"/>
                <w:sz w:val="16"/>
                <w:szCs w:val="16"/>
                <w:lang w:val="en-GB"/>
              </w:rPr>
              <w:t>Outcome Reference</w:t>
            </w:r>
          </w:p>
          <w:p w14:paraId="5B157AF0" w14:textId="77777777" w:rsidR="00B37613" w:rsidRPr="00451323" w:rsidRDefault="00B37613" w:rsidP="00B37613">
            <w:pPr>
              <w:jc w:val="center"/>
              <w:rPr>
                <w:rFonts w:ascii="Arial" w:hAnsi="Arial" w:cs="Arial"/>
                <w:sz w:val="16"/>
                <w:szCs w:val="16"/>
                <w:lang w:val="en-GB"/>
              </w:rPr>
            </w:pPr>
            <w:r w:rsidRPr="00451323">
              <w:rPr>
                <w:rFonts w:ascii="Arial" w:hAnsi="Arial" w:cs="Arial"/>
                <w:sz w:val="16"/>
                <w:szCs w:val="16"/>
                <w:lang w:val="en-GB"/>
              </w:rPr>
              <w:t>Numbers</w:t>
            </w:r>
          </w:p>
          <w:p w14:paraId="621A30D0" w14:textId="1DAC417C" w:rsidR="00B37613" w:rsidRPr="00AE3B8B" w:rsidRDefault="0068756C" w:rsidP="0068756C">
            <w:pPr>
              <w:jc w:val="center"/>
              <w:rPr>
                <w:rFonts w:ascii="Arial" w:hAnsi="Arial" w:cs="Arial"/>
                <w:sz w:val="16"/>
                <w:szCs w:val="16"/>
                <w:highlight w:val="yellow"/>
                <w:lang w:val="en-GB"/>
              </w:rPr>
            </w:pPr>
            <w:r>
              <w:rPr>
                <w:rFonts w:ascii="Arial" w:hAnsi="Arial" w:cs="Arial"/>
                <w:sz w:val="20"/>
                <w:szCs w:val="20"/>
                <w:lang w:val="en-GB"/>
              </w:rPr>
              <w:t>O</w:t>
            </w:r>
            <w:r w:rsidR="00B37613" w:rsidRPr="00451323">
              <w:rPr>
                <w:rFonts w:ascii="Arial" w:hAnsi="Arial" w:cs="Arial"/>
                <w:sz w:val="20"/>
                <w:szCs w:val="20"/>
                <w:lang w:val="en-GB"/>
              </w:rPr>
              <w:t xml:space="preserve">1, </w:t>
            </w:r>
            <w:r>
              <w:rPr>
                <w:rFonts w:ascii="Arial" w:hAnsi="Arial" w:cs="Arial"/>
                <w:sz w:val="20"/>
                <w:szCs w:val="20"/>
                <w:lang w:val="en-GB"/>
              </w:rPr>
              <w:t>O</w:t>
            </w:r>
            <w:r w:rsidR="00B37613" w:rsidRPr="00451323">
              <w:rPr>
                <w:rFonts w:ascii="Arial" w:hAnsi="Arial" w:cs="Arial"/>
                <w:sz w:val="20"/>
                <w:szCs w:val="20"/>
                <w:lang w:val="en-GB"/>
              </w:rPr>
              <w:t xml:space="preserve">2, </w:t>
            </w:r>
            <w:r>
              <w:rPr>
                <w:rFonts w:ascii="Arial" w:hAnsi="Arial" w:cs="Arial"/>
                <w:sz w:val="20"/>
                <w:szCs w:val="20"/>
                <w:lang w:val="en-GB"/>
              </w:rPr>
              <w:t>O</w:t>
            </w:r>
            <w:r w:rsidR="00B37613" w:rsidRPr="00451323">
              <w:rPr>
                <w:rFonts w:ascii="Arial" w:hAnsi="Arial" w:cs="Arial"/>
                <w:sz w:val="20"/>
                <w:szCs w:val="20"/>
                <w:lang w:val="en-GB"/>
              </w:rPr>
              <w:t xml:space="preserve">3, </w:t>
            </w:r>
            <w:r>
              <w:rPr>
                <w:rFonts w:ascii="Arial" w:hAnsi="Arial" w:cs="Arial"/>
                <w:sz w:val="20"/>
                <w:szCs w:val="20"/>
                <w:lang w:val="en-GB"/>
              </w:rPr>
              <w:t>O</w:t>
            </w:r>
            <w:r w:rsidR="00B37613" w:rsidRPr="00451323">
              <w:rPr>
                <w:rFonts w:ascii="Arial" w:hAnsi="Arial" w:cs="Arial"/>
                <w:sz w:val="20"/>
                <w:szCs w:val="20"/>
                <w:lang w:val="en-GB"/>
              </w:rPr>
              <w:t xml:space="preserve">4, </w:t>
            </w:r>
            <w:r>
              <w:rPr>
                <w:rFonts w:ascii="Arial" w:hAnsi="Arial" w:cs="Arial"/>
                <w:sz w:val="20"/>
                <w:szCs w:val="20"/>
                <w:lang w:val="en-GB"/>
              </w:rPr>
              <w:t>O</w:t>
            </w:r>
            <w:r w:rsidR="00B37613" w:rsidRPr="00451323">
              <w:rPr>
                <w:rFonts w:ascii="Arial" w:hAnsi="Arial" w:cs="Arial"/>
                <w:sz w:val="20"/>
                <w:szCs w:val="20"/>
                <w:lang w:val="en-GB"/>
              </w:rPr>
              <w:t xml:space="preserve">5, </w:t>
            </w:r>
            <w:r>
              <w:rPr>
                <w:rFonts w:ascii="Arial" w:hAnsi="Arial" w:cs="Arial"/>
                <w:sz w:val="20"/>
                <w:szCs w:val="20"/>
                <w:lang w:val="en-GB"/>
              </w:rPr>
              <w:t>O</w:t>
            </w:r>
            <w:r w:rsidR="00B37613" w:rsidRPr="00451323">
              <w:rPr>
                <w:rFonts w:ascii="Arial" w:hAnsi="Arial" w:cs="Arial"/>
                <w:sz w:val="20"/>
                <w:szCs w:val="20"/>
                <w:lang w:val="en-GB"/>
              </w:rPr>
              <w:t xml:space="preserve">6, </w:t>
            </w:r>
            <w:r>
              <w:rPr>
                <w:rFonts w:ascii="Arial" w:hAnsi="Arial" w:cs="Arial"/>
                <w:sz w:val="20"/>
                <w:szCs w:val="20"/>
                <w:lang w:val="en-GB"/>
              </w:rPr>
              <w:t>O</w:t>
            </w:r>
            <w:r w:rsidR="00B37613" w:rsidRPr="00451323">
              <w:rPr>
                <w:rFonts w:ascii="Arial" w:hAnsi="Arial" w:cs="Arial"/>
                <w:sz w:val="20"/>
                <w:szCs w:val="20"/>
                <w:lang w:val="en-GB"/>
              </w:rPr>
              <w:t xml:space="preserve">7, </w:t>
            </w:r>
            <w:r>
              <w:rPr>
                <w:rFonts w:ascii="Arial" w:hAnsi="Arial" w:cs="Arial"/>
                <w:sz w:val="20"/>
                <w:szCs w:val="20"/>
                <w:lang w:val="en-GB"/>
              </w:rPr>
              <w:t>O</w:t>
            </w:r>
            <w:r w:rsidR="00B37613" w:rsidRPr="00451323">
              <w:rPr>
                <w:rFonts w:ascii="Arial" w:hAnsi="Arial" w:cs="Arial"/>
                <w:sz w:val="20"/>
                <w:szCs w:val="20"/>
                <w:lang w:val="en-GB"/>
              </w:rPr>
              <w:t>8</w:t>
            </w:r>
          </w:p>
        </w:tc>
      </w:tr>
      <w:tr w:rsidR="00F72074" w:rsidRPr="00D653AB" w14:paraId="4AC0901C" w14:textId="77777777" w:rsidTr="00A24CE3">
        <w:trPr>
          <w:cantSplit/>
          <w:trHeight w:val="1964"/>
          <w:jc w:val="center"/>
        </w:trPr>
        <w:tc>
          <w:tcPr>
            <w:tcW w:w="10206" w:type="dxa"/>
            <w:gridSpan w:val="10"/>
            <w:tcBorders>
              <w:left w:val="single" w:sz="12" w:space="0" w:color="auto"/>
              <w:bottom w:val="single" w:sz="12" w:space="0" w:color="auto"/>
              <w:right w:val="single" w:sz="12" w:space="0" w:color="auto"/>
            </w:tcBorders>
            <w:shd w:val="clear" w:color="auto" w:fill="auto"/>
            <w:vAlign w:val="center"/>
          </w:tcPr>
          <w:p w14:paraId="5DC1C46A" w14:textId="77777777" w:rsidR="00F72074" w:rsidRPr="00B572D9" w:rsidRDefault="00F72074" w:rsidP="00F72074">
            <w:pPr>
              <w:jc w:val="center"/>
              <w:rPr>
                <w:rFonts w:ascii="Arial" w:hAnsi="Arial" w:cs="Arial"/>
                <w:b/>
                <w:sz w:val="20"/>
                <w:szCs w:val="20"/>
                <w:lang w:val="en-US"/>
              </w:rPr>
            </w:pPr>
            <w:r w:rsidRPr="00B572D9">
              <w:rPr>
                <w:rFonts w:ascii="Arial" w:hAnsi="Arial" w:cs="Arial"/>
                <w:b/>
                <w:sz w:val="20"/>
                <w:szCs w:val="20"/>
                <w:lang w:val="en-US"/>
              </w:rPr>
              <w:lastRenderedPageBreak/>
              <w:t>TEACHING CONTENT</w:t>
            </w:r>
          </w:p>
          <w:p w14:paraId="4BC292B9" w14:textId="7F48E820" w:rsidR="008B10B5" w:rsidRPr="00B572D9" w:rsidRDefault="008B10B5" w:rsidP="00F72074">
            <w:pPr>
              <w:rPr>
                <w:rFonts w:ascii="Arial" w:hAnsi="Arial" w:cs="Arial"/>
                <w:b/>
                <w:sz w:val="20"/>
                <w:szCs w:val="20"/>
                <w:lang w:val="en-US"/>
              </w:rPr>
            </w:pPr>
            <w:r w:rsidRPr="00B572D9">
              <w:rPr>
                <w:rFonts w:ascii="Arial" w:hAnsi="Arial" w:cs="Arial"/>
                <w:b/>
                <w:sz w:val="20"/>
                <w:szCs w:val="20"/>
                <w:lang w:val="en-US"/>
              </w:rPr>
              <w:t>Lectures</w:t>
            </w:r>
          </w:p>
          <w:p w14:paraId="0C2A1E2F" w14:textId="4FA224F2" w:rsidR="00F72074" w:rsidRPr="00B572D9" w:rsidRDefault="00F72074" w:rsidP="00F72074">
            <w:pPr>
              <w:rPr>
                <w:rFonts w:ascii="Arial" w:hAnsi="Arial" w:cs="Arial"/>
                <w:sz w:val="20"/>
                <w:szCs w:val="20"/>
                <w:lang w:val="en-US"/>
              </w:rPr>
            </w:pPr>
            <w:r w:rsidRPr="00B572D9">
              <w:rPr>
                <w:rFonts w:ascii="Arial" w:hAnsi="Arial" w:cs="Arial"/>
                <w:sz w:val="20"/>
                <w:szCs w:val="20"/>
                <w:lang w:val="en-US"/>
              </w:rPr>
              <w:t>Characteristics of the aquatic environment. Comparison between freshwater and marine ecosystems. Water resources in Poland. The diversity of aquatic ecosystems - characteristics of the main types of water sources, streams, rivers, estuaries, lakes and ponds. Abiotic factors in the waters: light conditions, temperature conditions, water movement. Water chemistry (gases, pH, salts, nutrients). Trophic types of waters. Environmental groups of aquatic organisms: plankton, nekton, benthos, periphyton, macrophytes, pleuston. Degradation of water in Poland and in other countries. Water quality systems. Contaminated water (basic concepts, causes, effects, the role of biological communities in shaping the quality of surface water). Major sources of pollutants to surface water. Degradation of surface water. Vulnerability to degradation. Eutrophication - the causes and ecological consequences. Non-trophic water threats. Water self-purification processes. Possible options of restoration of aquatic ecosystems.</w:t>
            </w:r>
          </w:p>
          <w:p w14:paraId="1A703E32" w14:textId="77777777" w:rsidR="008B10B5" w:rsidRPr="00B572D9" w:rsidRDefault="008B10B5" w:rsidP="00F72074">
            <w:pPr>
              <w:rPr>
                <w:rFonts w:ascii="Arial" w:hAnsi="Arial" w:cs="Arial"/>
                <w:sz w:val="20"/>
                <w:szCs w:val="20"/>
                <w:lang w:val="en-US"/>
              </w:rPr>
            </w:pPr>
          </w:p>
          <w:p w14:paraId="67F8AF88" w14:textId="3E80008E" w:rsidR="008B10B5" w:rsidRPr="00B572D9" w:rsidRDefault="008B10B5" w:rsidP="00F72074">
            <w:pPr>
              <w:rPr>
                <w:rFonts w:ascii="Arial" w:hAnsi="Arial" w:cs="Arial"/>
                <w:b/>
                <w:sz w:val="20"/>
                <w:szCs w:val="20"/>
                <w:lang w:val="en-GB"/>
              </w:rPr>
            </w:pPr>
            <w:r w:rsidRPr="00B572D9">
              <w:rPr>
                <w:rFonts w:ascii="Arial" w:hAnsi="Arial" w:cs="Arial"/>
                <w:b/>
                <w:sz w:val="20"/>
                <w:szCs w:val="20"/>
                <w:lang w:val="en-GB"/>
              </w:rPr>
              <w:t>Practical classes:</w:t>
            </w:r>
          </w:p>
          <w:p w14:paraId="1B002788" w14:textId="566F167D" w:rsidR="008B10B5" w:rsidRPr="00B572D9" w:rsidRDefault="008B10B5" w:rsidP="00F72074">
            <w:pPr>
              <w:rPr>
                <w:rFonts w:ascii="Arial" w:hAnsi="Arial" w:cs="Arial"/>
                <w:sz w:val="20"/>
                <w:szCs w:val="20"/>
                <w:lang w:val="en-GB"/>
              </w:rPr>
            </w:pPr>
            <w:r w:rsidRPr="00B572D9">
              <w:rPr>
                <w:rFonts w:ascii="Arial" w:hAnsi="Arial" w:cs="Arial"/>
                <w:sz w:val="20"/>
                <w:szCs w:val="20"/>
                <w:lang w:val="en-GB"/>
              </w:rPr>
              <w:t>Laboratory training – physical and chemical analysis of water samples collected in several lakes and rivers.</w:t>
            </w:r>
          </w:p>
          <w:p w14:paraId="7EBE8A67" w14:textId="5D66045C" w:rsidR="008B10B5" w:rsidRPr="00B572D9" w:rsidRDefault="008B10B5" w:rsidP="00F72074">
            <w:pPr>
              <w:rPr>
                <w:rFonts w:ascii="Arial" w:hAnsi="Arial" w:cs="Arial"/>
                <w:sz w:val="20"/>
                <w:szCs w:val="20"/>
                <w:lang w:val="en-GB"/>
              </w:rPr>
            </w:pPr>
            <w:r w:rsidRPr="00B572D9">
              <w:rPr>
                <w:rFonts w:ascii="Arial" w:hAnsi="Arial" w:cs="Arial"/>
                <w:sz w:val="20"/>
                <w:szCs w:val="20"/>
                <w:lang w:val="en-GB"/>
              </w:rPr>
              <w:t>GIS training – water management data analysis, data processing, water catchment map preparation.</w:t>
            </w:r>
          </w:p>
          <w:p w14:paraId="02FC58C4" w14:textId="77777777" w:rsidR="008B10B5" w:rsidRPr="00B572D9" w:rsidRDefault="008B10B5" w:rsidP="00F72074">
            <w:pPr>
              <w:rPr>
                <w:rFonts w:ascii="Arial" w:hAnsi="Arial" w:cs="Arial"/>
                <w:sz w:val="20"/>
                <w:szCs w:val="20"/>
                <w:lang w:val="en-GB"/>
              </w:rPr>
            </w:pPr>
          </w:p>
          <w:p w14:paraId="1F05D9C4" w14:textId="77777777" w:rsidR="008B10B5" w:rsidRPr="00B572D9" w:rsidRDefault="008B10B5" w:rsidP="00F72074">
            <w:pPr>
              <w:rPr>
                <w:rFonts w:ascii="Arial" w:hAnsi="Arial" w:cs="Arial"/>
                <w:b/>
                <w:sz w:val="20"/>
                <w:szCs w:val="20"/>
                <w:lang w:val="en-GB"/>
              </w:rPr>
            </w:pPr>
            <w:r w:rsidRPr="00B572D9">
              <w:rPr>
                <w:rFonts w:ascii="Arial" w:hAnsi="Arial" w:cs="Arial"/>
                <w:b/>
                <w:sz w:val="20"/>
                <w:szCs w:val="20"/>
                <w:lang w:val="en-GB"/>
              </w:rPr>
              <w:t xml:space="preserve">Field training: </w:t>
            </w:r>
          </w:p>
          <w:p w14:paraId="2A184A9D" w14:textId="77777777" w:rsidR="008B10B5" w:rsidRPr="00B572D9" w:rsidRDefault="008B10B5" w:rsidP="008B10B5">
            <w:pPr>
              <w:rPr>
                <w:rFonts w:ascii="Arial" w:hAnsi="Arial" w:cs="Arial"/>
                <w:sz w:val="20"/>
                <w:szCs w:val="20"/>
                <w:lang w:val="en-GB"/>
              </w:rPr>
            </w:pPr>
            <w:proofErr w:type="spellStart"/>
            <w:r w:rsidRPr="00B572D9">
              <w:rPr>
                <w:rFonts w:ascii="Arial" w:hAnsi="Arial" w:cs="Arial"/>
                <w:sz w:val="20"/>
                <w:szCs w:val="20"/>
                <w:lang w:val="en-GB"/>
              </w:rPr>
              <w:t>Cybina</w:t>
            </w:r>
            <w:proofErr w:type="spellEnd"/>
            <w:r w:rsidRPr="00B572D9">
              <w:rPr>
                <w:rFonts w:ascii="Arial" w:hAnsi="Arial" w:cs="Arial"/>
                <w:sz w:val="20"/>
                <w:szCs w:val="20"/>
                <w:lang w:val="en-GB"/>
              </w:rPr>
              <w:t xml:space="preserve"> river - biological methods of improving the condition of water ecosystems. Methods of reclamation and restorations of water ecosystems.</w:t>
            </w:r>
          </w:p>
          <w:p w14:paraId="36ED5AC9" w14:textId="5964B3A5" w:rsidR="008B10B5" w:rsidRPr="00B572D9" w:rsidRDefault="008B10B5" w:rsidP="008B10B5">
            <w:pPr>
              <w:rPr>
                <w:rFonts w:ascii="Arial" w:hAnsi="Arial" w:cs="Arial"/>
                <w:sz w:val="20"/>
                <w:szCs w:val="20"/>
                <w:lang w:val="en-GB"/>
              </w:rPr>
            </w:pPr>
            <w:proofErr w:type="spellStart"/>
            <w:r w:rsidRPr="00B572D9">
              <w:rPr>
                <w:rFonts w:ascii="Arial" w:hAnsi="Arial" w:cs="Arial"/>
                <w:sz w:val="20"/>
                <w:szCs w:val="20"/>
                <w:lang w:val="en-GB"/>
              </w:rPr>
              <w:t>Strzeszynskie</w:t>
            </w:r>
            <w:proofErr w:type="spellEnd"/>
            <w:r w:rsidRPr="00B572D9">
              <w:rPr>
                <w:rFonts w:ascii="Arial" w:hAnsi="Arial" w:cs="Arial"/>
                <w:sz w:val="20"/>
                <w:szCs w:val="20"/>
                <w:lang w:val="en-GB"/>
              </w:rPr>
              <w:t xml:space="preserve"> Lake, </w:t>
            </w:r>
            <w:proofErr w:type="spellStart"/>
            <w:r w:rsidRPr="00B572D9">
              <w:rPr>
                <w:rFonts w:ascii="Arial" w:hAnsi="Arial" w:cs="Arial"/>
                <w:sz w:val="20"/>
                <w:szCs w:val="20"/>
                <w:lang w:val="en-GB"/>
              </w:rPr>
              <w:t>Rosalka</w:t>
            </w:r>
            <w:proofErr w:type="spellEnd"/>
            <w:r w:rsidRPr="00B572D9">
              <w:rPr>
                <w:rFonts w:ascii="Arial" w:hAnsi="Arial" w:cs="Arial"/>
                <w:sz w:val="20"/>
                <w:szCs w:val="20"/>
                <w:lang w:val="en-GB"/>
              </w:rPr>
              <w:t xml:space="preserve"> Lake, </w:t>
            </w:r>
            <w:proofErr w:type="spellStart"/>
            <w:r w:rsidRPr="00B572D9">
              <w:rPr>
                <w:rFonts w:ascii="Arial" w:hAnsi="Arial" w:cs="Arial"/>
                <w:sz w:val="20"/>
                <w:szCs w:val="20"/>
                <w:lang w:val="en-GB"/>
              </w:rPr>
              <w:t>Swarzedzkie</w:t>
            </w:r>
            <w:proofErr w:type="spellEnd"/>
            <w:r w:rsidRPr="00B572D9">
              <w:rPr>
                <w:rFonts w:ascii="Arial" w:hAnsi="Arial" w:cs="Arial"/>
                <w:sz w:val="20"/>
                <w:szCs w:val="20"/>
                <w:lang w:val="en-GB"/>
              </w:rPr>
              <w:t xml:space="preserve"> Lake, </w:t>
            </w:r>
            <w:proofErr w:type="spellStart"/>
            <w:r w:rsidRPr="00B572D9">
              <w:rPr>
                <w:rFonts w:ascii="Arial" w:hAnsi="Arial" w:cs="Arial"/>
                <w:sz w:val="20"/>
                <w:szCs w:val="20"/>
                <w:lang w:val="en-GB"/>
              </w:rPr>
              <w:t>Glowna</w:t>
            </w:r>
            <w:proofErr w:type="spellEnd"/>
            <w:r w:rsidRPr="00B572D9">
              <w:rPr>
                <w:rFonts w:ascii="Arial" w:hAnsi="Arial" w:cs="Arial"/>
                <w:sz w:val="20"/>
                <w:szCs w:val="20"/>
                <w:lang w:val="en-GB"/>
              </w:rPr>
              <w:t xml:space="preserve"> River, </w:t>
            </w:r>
            <w:proofErr w:type="spellStart"/>
            <w:r w:rsidRPr="00B572D9">
              <w:rPr>
                <w:rFonts w:ascii="Arial" w:hAnsi="Arial" w:cs="Arial"/>
                <w:sz w:val="20"/>
                <w:szCs w:val="20"/>
                <w:lang w:val="en-GB"/>
              </w:rPr>
              <w:t>Bogdanka</w:t>
            </w:r>
            <w:proofErr w:type="spellEnd"/>
            <w:r w:rsidRPr="00B572D9">
              <w:rPr>
                <w:rFonts w:ascii="Arial" w:hAnsi="Arial" w:cs="Arial"/>
                <w:sz w:val="20"/>
                <w:szCs w:val="20"/>
                <w:lang w:val="en-GB"/>
              </w:rPr>
              <w:t xml:space="preserve"> River, </w:t>
            </w:r>
            <w:proofErr w:type="spellStart"/>
            <w:r w:rsidRPr="00B572D9">
              <w:rPr>
                <w:rFonts w:ascii="Arial" w:hAnsi="Arial" w:cs="Arial"/>
                <w:sz w:val="20"/>
                <w:szCs w:val="20"/>
                <w:lang w:val="en-GB"/>
              </w:rPr>
              <w:t>Samica</w:t>
            </w:r>
            <w:proofErr w:type="spellEnd"/>
            <w:r w:rsidRPr="00B572D9">
              <w:rPr>
                <w:rFonts w:ascii="Arial" w:hAnsi="Arial" w:cs="Arial"/>
                <w:sz w:val="20"/>
                <w:szCs w:val="20"/>
                <w:lang w:val="en-GB"/>
              </w:rPr>
              <w:t xml:space="preserve"> River - structure of aquatic ecosystems, water quality measurements, water samples collection.</w:t>
            </w:r>
          </w:p>
        </w:tc>
      </w:tr>
      <w:tr w:rsidR="00B37613" w:rsidRPr="00381BE1" w14:paraId="6D9BEFE7" w14:textId="77777777" w:rsidTr="00685DA5">
        <w:trPr>
          <w:cantSplit/>
          <w:jc w:val="center"/>
        </w:trPr>
        <w:tc>
          <w:tcPr>
            <w:tcW w:w="8364" w:type="dxa"/>
            <w:gridSpan w:val="7"/>
            <w:tcBorders>
              <w:top w:val="single" w:sz="12" w:space="0" w:color="auto"/>
              <w:left w:val="single" w:sz="12" w:space="0" w:color="auto"/>
              <w:bottom w:val="single" w:sz="12" w:space="0" w:color="auto"/>
              <w:right w:val="single" w:sz="4" w:space="0" w:color="auto"/>
            </w:tcBorders>
            <w:shd w:val="clear" w:color="auto" w:fill="auto"/>
            <w:vAlign w:val="center"/>
          </w:tcPr>
          <w:p w14:paraId="586559C3" w14:textId="77777777" w:rsidR="00B37613" w:rsidRPr="00B572D9" w:rsidRDefault="00B37613" w:rsidP="00B37613">
            <w:pPr>
              <w:spacing w:after="60"/>
              <w:rPr>
                <w:rFonts w:ascii="Arial" w:hAnsi="Arial" w:cs="Arial"/>
                <w:b/>
                <w:sz w:val="20"/>
                <w:szCs w:val="20"/>
                <w:lang w:val="en-GB"/>
              </w:rPr>
            </w:pPr>
            <w:r w:rsidRPr="00B572D9">
              <w:rPr>
                <w:rFonts w:ascii="Arial" w:hAnsi="Arial" w:cs="Arial"/>
                <w:b/>
                <w:sz w:val="20"/>
                <w:szCs w:val="20"/>
                <w:lang w:val="en-GB"/>
              </w:rPr>
              <w:t xml:space="preserve">Forms and criteria for passing of course/module </w:t>
            </w:r>
          </w:p>
          <w:p w14:paraId="015EB002" w14:textId="77777777" w:rsidR="00F72074" w:rsidRPr="00B572D9" w:rsidRDefault="00F72074" w:rsidP="00F72074">
            <w:pPr>
              <w:rPr>
                <w:rFonts w:ascii="Arial" w:hAnsi="Arial" w:cs="Arial"/>
                <w:sz w:val="20"/>
                <w:szCs w:val="20"/>
                <w:lang w:val="en-US"/>
              </w:rPr>
            </w:pPr>
            <w:r w:rsidRPr="00B572D9">
              <w:rPr>
                <w:rFonts w:ascii="Arial" w:hAnsi="Arial" w:cs="Arial"/>
                <w:sz w:val="20"/>
                <w:szCs w:val="20"/>
                <w:lang w:val="en-US"/>
              </w:rPr>
              <w:t xml:space="preserve">Public presentation. </w:t>
            </w:r>
          </w:p>
          <w:p w14:paraId="5B549982" w14:textId="2892DC6C" w:rsidR="00B37613" w:rsidRPr="00B572D9" w:rsidRDefault="00F72074" w:rsidP="00F72074">
            <w:pPr>
              <w:rPr>
                <w:rFonts w:ascii="Arial" w:hAnsi="Arial" w:cs="Arial"/>
                <w:sz w:val="20"/>
                <w:szCs w:val="20"/>
                <w:lang w:val="en-GB"/>
              </w:rPr>
            </w:pPr>
            <w:r w:rsidRPr="00B572D9">
              <w:rPr>
                <w:rFonts w:ascii="Arial" w:hAnsi="Arial" w:cs="Arial"/>
                <w:sz w:val="20"/>
                <w:szCs w:val="20"/>
                <w:lang w:val="en-US"/>
              </w:rPr>
              <w:t>Written assignment.</w:t>
            </w:r>
          </w:p>
        </w:tc>
        <w:tc>
          <w:tcPr>
            <w:tcW w:w="1842" w:type="dxa"/>
            <w:gridSpan w:val="3"/>
            <w:tcBorders>
              <w:top w:val="single" w:sz="12" w:space="0" w:color="auto"/>
              <w:left w:val="single" w:sz="4" w:space="0" w:color="auto"/>
              <w:bottom w:val="single" w:sz="12" w:space="0" w:color="auto"/>
              <w:right w:val="single" w:sz="12" w:space="0" w:color="auto"/>
            </w:tcBorders>
            <w:shd w:val="clear" w:color="auto" w:fill="auto"/>
          </w:tcPr>
          <w:p w14:paraId="5791F993" w14:textId="77777777" w:rsidR="00B37613" w:rsidRPr="00B572D9" w:rsidRDefault="00B37613" w:rsidP="00B37613">
            <w:pPr>
              <w:jc w:val="center"/>
              <w:rPr>
                <w:rFonts w:ascii="Arial" w:hAnsi="Arial" w:cs="Arial"/>
                <w:sz w:val="16"/>
                <w:szCs w:val="16"/>
                <w:lang w:val="en-GB"/>
              </w:rPr>
            </w:pPr>
            <w:r w:rsidRPr="00B572D9">
              <w:rPr>
                <w:rFonts w:ascii="Arial" w:hAnsi="Arial" w:cs="Arial"/>
                <w:sz w:val="16"/>
                <w:szCs w:val="16"/>
                <w:lang w:val="en-GB"/>
              </w:rPr>
              <w:t>Percentage of final mark</w:t>
            </w:r>
          </w:p>
          <w:p w14:paraId="16206514" w14:textId="77777777" w:rsidR="00B37613" w:rsidRPr="00B572D9" w:rsidRDefault="00B37613" w:rsidP="00B37613">
            <w:pPr>
              <w:jc w:val="center"/>
              <w:rPr>
                <w:rFonts w:ascii="Arial" w:hAnsi="Arial" w:cs="Arial"/>
                <w:sz w:val="20"/>
                <w:szCs w:val="20"/>
                <w:lang w:val="en-GB"/>
              </w:rPr>
            </w:pPr>
            <w:r w:rsidRPr="00B572D9">
              <w:rPr>
                <w:rFonts w:ascii="Arial" w:hAnsi="Arial" w:cs="Arial"/>
                <w:sz w:val="20"/>
                <w:szCs w:val="20"/>
                <w:lang w:val="en-GB"/>
              </w:rPr>
              <w:t>50%</w:t>
            </w:r>
          </w:p>
          <w:p w14:paraId="73D28096" w14:textId="77777777" w:rsidR="00B37613" w:rsidRPr="00B572D9" w:rsidRDefault="00B37613" w:rsidP="00B37613">
            <w:pPr>
              <w:jc w:val="center"/>
              <w:rPr>
                <w:rFonts w:ascii="Arial" w:hAnsi="Arial" w:cs="Arial"/>
                <w:sz w:val="16"/>
                <w:szCs w:val="16"/>
                <w:lang w:val="en-GB"/>
              </w:rPr>
            </w:pPr>
            <w:r w:rsidRPr="00B572D9">
              <w:rPr>
                <w:rFonts w:ascii="Arial" w:hAnsi="Arial" w:cs="Arial"/>
                <w:sz w:val="20"/>
                <w:szCs w:val="20"/>
                <w:lang w:val="en-GB"/>
              </w:rPr>
              <w:t>50%</w:t>
            </w:r>
          </w:p>
        </w:tc>
      </w:tr>
      <w:tr w:rsidR="00B37613" w:rsidRPr="00B62AB7" w14:paraId="459427A9" w14:textId="77777777" w:rsidTr="00D20476">
        <w:trPr>
          <w:cantSplit/>
          <w:trHeight w:val="511"/>
          <w:jc w:val="center"/>
        </w:trPr>
        <w:tc>
          <w:tcPr>
            <w:tcW w:w="10206"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24F6309" w14:textId="77777777" w:rsidR="00B37613" w:rsidRPr="00B572D9" w:rsidRDefault="00B37613" w:rsidP="00B37613">
            <w:pPr>
              <w:spacing w:after="60"/>
              <w:jc w:val="center"/>
              <w:rPr>
                <w:rFonts w:ascii="Arial" w:hAnsi="Arial" w:cs="Arial"/>
                <w:b/>
                <w:sz w:val="20"/>
                <w:szCs w:val="20"/>
                <w:lang w:val="en-GB"/>
              </w:rPr>
            </w:pPr>
            <w:r w:rsidRPr="00B572D9">
              <w:rPr>
                <w:rFonts w:ascii="Arial" w:hAnsi="Arial" w:cs="Arial"/>
                <w:b/>
                <w:sz w:val="20"/>
                <w:szCs w:val="20"/>
                <w:lang w:val="en-GB"/>
              </w:rPr>
              <w:t>LIST OF LITERATURE</w:t>
            </w:r>
          </w:p>
          <w:p w14:paraId="2F75D810" w14:textId="668C0D0F" w:rsidR="000B5C9D" w:rsidRPr="00B572D9" w:rsidRDefault="000B5C9D" w:rsidP="002206EF">
            <w:pPr>
              <w:pStyle w:val="Akapitzlist"/>
              <w:numPr>
                <w:ilvl w:val="0"/>
                <w:numId w:val="7"/>
              </w:numPr>
              <w:spacing w:after="120" w:line="240" w:lineRule="auto"/>
              <w:ind w:left="357" w:hanging="357"/>
              <w:contextualSpacing w:val="0"/>
              <w:rPr>
                <w:rFonts w:ascii="Arial" w:hAnsi="Arial" w:cs="Arial"/>
                <w:sz w:val="20"/>
                <w:szCs w:val="20"/>
                <w:lang w:val="en-US"/>
              </w:rPr>
            </w:pPr>
            <w:r w:rsidRPr="00B572D9">
              <w:rPr>
                <w:rFonts w:ascii="Arial" w:hAnsi="Arial" w:cs="Arial"/>
                <w:sz w:val="20"/>
                <w:szCs w:val="20"/>
                <w:lang w:val="en-US"/>
              </w:rPr>
              <w:t>Moss B. 2010. Ecology of freshwaters. A View for the Twenty-First Century. John Wiley &amp; Sons.</w:t>
            </w:r>
          </w:p>
          <w:p w14:paraId="2D4A6A84" w14:textId="71143659" w:rsidR="00F72074" w:rsidRPr="00B572D9" w:rsidRDefault="00F72074" w:rsidP="002206EF">
            <w:pPr>
              <w:pStyle w:val="Akapitzlist"/>
              <w:numPr>
                <w:ilvl w:val="0"/>
                <w:numId w:val="7"/>
              </w:numPr>
              <w:spacing w:after="120" w:line="240" w:lineRule="auto"/>
              <w:ind w:left="357" w:hanging="357"/>
              <w:contextualSpacing w:val="0"/>
              <w:rPr>
                <w:rFonts w:ascii="Arial" w:hAnsi="Arial" w:cs="Arial"/>
                <w:sz w:val="20"/>
                <w:szCs w:val="20"/>
                <w:lang w:val="en-US"/>
              </w:rPr>
            </w:pPr>
            <w:r w:rsidRPr="00B572D9">
              <w:rPr>
                <w:rFonts w:ascii="Arial" w:hAnsi="Arial" w:cs="Arial"/>
                <w:sz w:val="20"/>
                <w:szCs w:val="20"/>
                <w:lang w:val="en-US"/>
              </w:rPr>
              <w:t xml:space="preserve">Lampert W., Sommer U.: </w:t>
            </w:r>
            <w:proofErr w:type="spellStart"/>
            <w:r w:rsidRPr="00B572D9">
              <w:rPr>
                <w:rFonts w:ascii="Arial" w:hAnsi="Arial" w:cs="Arial"/>
                <w:sz w:val="20"/>
                <w:szCs w:val="20"/>
                <w:lang w:val="en-US"/>
              </w:rPr>
              <w:t>Limnoecology</w:t>
            </w:r>
            <w:proofErr w:type="spellEnd"/>
            <w:r w:rsidRPr="00B572D9">
              <w:rPr>
                <w:rFonts w:ascii="Arial" w:hAnsi="Arial" w:cs="Arial"/>
                <w:sz w:val="20"/>
                <w:szCs w:val="20"/>
                <w:lang w:val="en-US"/>
              </w:rPr>
              <w:t>: Ecology and lakes and Streams. Oxford University Press, 2007.</w:t>
            </w:r>
          </w:p>
          <w:p w14:paraId="4A4148D6" w14:textId="1AE5134F" w:rsidR="00B37613" w:rsidRPr="00B572D9" w:rsidRDefault="00F72074" w:rsidP="002206EF">
            <w:pPr>
              <w:pStyle w:val="Akapitzlist"/>
              <w:numPr>
                <w:ilvl w:val="0"/>
                <w:numId w:val="7"/>
              </w:numPr>
              <w:spacing w:after="120" w:line="240" w:lineRule="auto"/>
              <w:ind w:left="357" w:hanging="357"/>
              <w:contextualSpacing w:val="0"/>
              <w:jc w:val="both"/>
              <w:rPr>
                <w:rFonts w:ascii="Arial" w:hAnsi="Arial" w:cs="Arial"/>
                <w:sz w:val="20"/>
                <w:szCs w:val="20"/>
                <w:lang w:val="en-GB"/>
              </w:rPr>
            </w:pPr>
            <w:r w:rsidRPr="00B572D9">
              <w:rPr>
                <w:rFonts w:ascii="Arial" w:hAnsi="Arial" w:cs="Arial"/>
                <w:sz w:val="20"/>
                <w:szCs w:val="20"/>
                <w:lang w:val="en-US"/>
              </w:rPr>
              <w:t>Allan J.D., Castillo M.M.: Stream ecology Structure and function of running waters. Chapman and Hall, New York, 2007.</w:t>
            </w:r>
          </w:p>
        </w:tc>
      </w:tr>
    </w:tbl>
    <w:p w14:paraId="5FC26A24" w14:textId="77777777" w:rsidR="00BE339E" w:rsidRPr="00381BE1" w:rsidRDefault="00BE339E">
      <w:pPr>
        <w:rPr>
          <w:lang w:val="en-GB"/>
        </w:rPr>
      </w:pPr>
    </w:p>
    <w:sectPr w:rsidR="00BE339E" w:rsidRPr="00381BE1" w:rsidSect="00CA12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094"/>
    <w:multiLevelType w:val="hybridMultilevel"/>
    <w:tmpl w:val="4B821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DA7E57"/>
    <w:multiLevelType w:val="hybridMultilevel"/>
    <w:tmpl w:val="630EA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2CA1DA4"/>
    <w:multiLevelType w:val="multilevel"/>
    <w:tmpl w:val="1E201DA2"/>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423606"/>
    <w:multiLevelType w:val="hybridMultilevel"/>
    <w:tmpl w:val="8D9653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4352B09"/>
    <w:multiLevelType w:val="hybridMultilevel"/>
    <w:tmpl w:val="9AFEA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6B158A8"/>
    <w:multiLevelType w:val="multilevel"/>
    <w:tmpl w:val="FD9E5C50"/>
    <w:lvl w:ilvl="0">
      <w:start w:val="1"/>
      <w:numFmt w:val="decimal"/>
      <w:suff w:val="space"/>
      <w:lvlText w:val="%1."/>
      <w:lvlJc w:val="right"/>
      <w:pPr>
        <w:ind w:left="284"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B67CC1"/>
    <w:multiLevelType w:val="multilevel"/>
    <w:tmpl w:val="6AD4BCC6"/>
    <w:lvl w:ilvl="0">
      <w:start w:val="1"/>
      <w:numFmt w:val="bullet"/>
      <w:suff w:val="space"/>
      <w:lvlText w:val="­"/>
      <w:lvlJc w:val="left"/>
      <w:pPr>
        <w:ind w:left="0" w:firstLine="170"/>
      </w:pPr>
      <w:rPr>
        <w:rFonts w:ascii="Courier New" w:hAnsi="Courier New"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B57C48"/>
    <w:multiLevelType w:val="hybridMultilevel"/>
    <w:tmpl w:val="788AC5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6E462FF"/>
    <w:multiLevelType w:val="hybridMultilevel"/>
    <w:tmpl w:val="5F5496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1"/>
  </w:num>
  <w:num w:numId="5">
    <w:abstractNumId w:val="7"/>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AAJzSzMDS2NDS0MDSyUdpeDU4uLM/DyQAuNaAGnh9W0sAAAA"/>
  </w:docVars>
  <w:rsids>
    <w:rsidRoot w:val="00BE339E"/>
    <w:rsid w:val="00000DFF"/>
    <w:rsid w:val="00012EDD"/>
    <w:rsid w:val="0004078E"/>
    <w:rsid w:val="00053136"/>
    <w:rsid w:val="000849A6"/>
    <w:rsid w:val="00095314"/>
    <w:rsid w:val="000A7791"/>
    <w:rsid w:val="000B5017"/>
    <w:rsid w:val="000B5C9D"/>
    <w:rsid w:val="000B7C67"/>
    <w:rsid w:val="00117222"/>
    <w:rsid w:val="00130210"/>
    <w:rsid w:val="00134364"/>
    <w:rsid w:val="00140029"/>
    <w:rsid w:val="00176256"/>
    <w:rsid w:val="00194ACC"/>
    <w:rsid w:val="001951D6"/>
    <w:rsid w:val="001A32D9"/>
    <w:rsid w:val="001B6D7E"/>
    <w:rsid w:val="0020564D"/>
    <w:rsid w:val="00211D7C"/>
    <w:rsid w:val="002206EF"/>
    <w:rsid w:val="00220C16"/>
    <w:rsid w:val="0027086A"/>
    <w:rsid w:val="002709BA"/>
    <w:rsid w:val="002732AF"/>
    <w:rsid w:val="00290605"/>
    <w:rsid w:val="002A7497"/>
    <w:rsid w:val="002F2B1D"/>
    <w:rsid w:val="003113DD"/>
    <w:rsid w:val="00313E1E"/>
    <w:rsid w:val="00327774"/>
    <w:rsid w:val="00346305"/>
    <w:rsid w:val="0036283D"/>
    <w:rsid w:val="0038034E"/>
    <w:rsid w:val="00381BE1"/>
    <w:rsid w:val="00381E1E"/>
    <w:rsid w:val="003A18C7"/>
    <w:rsid w:val="003A324B"/>
    <w:rsid w:val="003A47A8"/>
    <w:rsid w:val="003C4346"/>
    <w:rsid w:val="003F6737"/>
    <w:rsid w:val="00413A37"/>
    <w:rsid w:val="004361D0"/>
    <w:rsid w:val="00447B2B"/>
    <w:rsid w:val="00451323"/>
    <w:rsid w:val="004645BF"/>
    <w:rsid w:val="00487B65"/>
    <w:rsid w:val="004B4F06"/>
    <w:rsid w:val="004C4721"/>
    <w:rsid w:val="004E2F29"/>
    <w:rsid w:val="00510ED3"/>
    <w:rsid w:val="00515420"/>
    <w:rsid w:val="005220BB"/>
    <w:rsid w:val="005419F7"/>
    <w:rsid w:val="005471FF"/>
    <w:rsid w:val="005B052F"/>
    <w:rsid w:val="005E3693"/>
    <w:rsid w:val="0060557D"/>
    <w:rsid w:val="00622469"/>
    <w:rsid w:val="00632796"/>
    <w:rsid w:val="006343E1"/>
    <w:rsid w:val="00641137"/>
    <w:rsid w:val="0065087B"/>
    <w:rsid w:val="00651477"/>
    <w:rsid w:val="00655B0C"/>
    <w:rsid w:val="00660C1F"/>
    <w:rsid w:val="00671927"/>
    <w:rsid w:val="00685DA5"/>
    <w:rsid w:val="00685F88"/>
    <w:rsid w:val="0068756C"/>
    <w:rsid w:val="006B5C3A"/>
    <w:rsid w:val="006D19CA"/>
    <w:rsid w:val="007572D3"/>
    <w:rsid w:val="00757D4D"/>
    <w:rsid w:val="0076260A"/>
    <w:rsid w:val="00771029"/>
    <w:rsid w:val="00792BF1"/>
    <w:rsid w:val="007B0D9E"/>
    <w:rsid w:val="007B5B89"/>
    <w:rsid w:val="007D244F"/>
    <w:rsid w:val="007D4F4D"/>
    <w:rsid w:val="007E43D3"/>
    <w:rsid w:val="007E46D1"/>
    <w:rsid w:val="007F5DD8"/>
    <w:rsid w:val="007F6E38"/>
    <w:rsid w:val="00824505"/>
    <w:rsid w:val="0088699B"/>
    <w:rsid w:val="00891BD7"/>
    <w:rsid w:val="008A1E35"/>
    <w:rsid w:val="008B10B5"/>
    <w:rsid w:val="008B313E"/>
    <w:rsid w:val="008C3622"/>
    <w:rsid w:val="00907C91"/>
    <w:rsid w:val="00923895"/>
    <w:rsid w:val="00925B63"/>
    <w:rsid w:val="009357A4"/>
    <w:rsid w:val="00974BA3"/>
    <w:rsid w:val="0098731D"/>
    <w:rsid w:val="00987583"/>
    <w:rsid w:val="009F3AE6"/>
    <w:rsid w:val="009F4824"/>
    <w:rsid w:val="009F49DB"/>
    <w:rsid w:val="00A0466D"/>
    <w:rsid w:val="00A32714"/>
    <w:rsid w:val="00A34993"/>
    <w:rsid w:val="00A3536B"/>
    <w:rsid w:val="00A5308A"/>
    <w:rsid w:val="00A60C58"/>
    <w:rsid w:val="00A61ACD"/>
    <w:rsid w:val="00A6664B"/>
    <w:rsid w:val="00A66AB5"/>
    <w:rsid w:val="00A83188"/>
    <w:rsid w:val="00A9036D"/>
    <w:rsid w:val="00A963F5"/>
    <w:rsid w:val="00AB3C6A"/>
    <w:rsid w:val="00AC6ABC"/>
    <w:rsid w:val="00AD1E0F"/>
    <w:rsid w:val="00AE3B8B"/>
    <w:rsid w:val="00AE5E0F"/>
    <w:rsid w:val="00AF3E97"/>
    <w:rsid w:val="00B223D6"/>
    <w:rsid w:val="00B22B9F"/>
    <w:rsid w:val="00B37613"/>
    <w:rsid w:val="00B572D9"/>
    <w:rsid w:val="00B62AB7"/>
    <w:rsid w:val="00B649F9"/>
    <w:rsid w:val="00B67AFA"/>
    <w:rsid w:val="00B75A6E"/>
    <w:rsid w:val="00B914CA"/>
    <w:rsid w:val="00BE339E"/>
    <w:rsid w:val="00C57DC1"/>
    <w:rsid w:val="00C853C4"/>
    <w:rsid w:val="00CA12EE"/>
    <w:rsid w:val="00CE3F79"/>
    <w:rsid w:val="00CF5D85"/>
    <w:rsid w:val="00D03A24"/>
    <w:rsid w:val="00D20476"/>
    <w:rsid w:val="00D364C7"/>
    <w:rsid w:val="00D37085"/>
    <w:rsid w:val="00D60B5A"/>
    <w:rsid w:val="00D6459D"/>
    <w:rsid w:val="00D653AB"/>
    <w:rsid w:val="00DA708E"/>
    <w:rsid w:val="00DC68BC"/>
    <w:rsid w:val="00DD7944"/>
    <w:rsid w:val="00DE12CB"/>
    <w:rsid w:val="00DE3355"/>
    <w:rsid w:val="00DE4821"/>
    <w:rsid w:val="00DE5526"/>
    <w:rsid w:val="00DF0BBD"/>
    <w:rsid w:val="00DF2EE4"/>
    <w:rsid w:val="00E26807"/>
    <w:rsid w:val="00E70BCB"/>
    <w:rsid w:val="00E7678E"/>
    <w:rsid w:val="00E77E31"/>
    <w:rsid w:val="00EA05ED"/>
    <w:rsid w:val="00EB70A2"/>
    <w:rsid w:val="00ED6DA7"/>
    <w:rsid w:val="00EE61FD"/>
    <w:rsid w:val="00EF51F4"/>
    <w:rsid w:val="00EF6EA0"/>
    <w:rsid w:val="00F0712E"/>
    <w:rsid w:val="00F1697F"/>
    <w:rsid w:val="00F50E16"/>
    <w:rsid w:val="00F72074"/>
    <w:rsid w:val="00F83D3D"/>
    <w:rsid w:val="00F925E0"/>
    <w:rsid w:val="00F95667"/>
    <w:rsid w:val="00FA72AD"/>
    <w:rsid w:val="00FD1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50F"/>
  <w15:chartTrackingRefBased/>
  <w15:docId w15:val="{74D655B5-2456-465A-90FB-1051F2CB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39E"/>
    <w:rPr>
      <w:rFonts w:ascii="Times New Roman" w:eastAsia="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unhideWhenUsed/>
    <w:rsid w:val="000A7791"/>
    <w:rPr>
      <w:sz w:val="16"/>
      <w:szCs w:val="16"/>
    </w:rPr>
  </w:style>
  <w:style w:type="paragraph" w:styleId="Tekstkomentarza">
    <w:name w:val="annotation text"/>
    <w:basedOn w:val="Normalny"/>
    <w:link w:val="TekstkomentarzaZnak"/>
    <w:uiPriority w:val="99"/>
    <w:semiHidden/>
    <w:unhideWhenUsed/>
    <w:rsid w:val="000A7791"/>
    <w:rPr>
      <w:sz w:val="20"/>
      <w:szCs w:val="20"/>
    </w:rPr>
  </w:style>
  <w:style w:type="character" w:customStyle="1" w:styleId="TekstkomentarzaZnak">
    <w:name w:val="Tekst komentarza Znak"/>
    <w:link w:val="Tekstkomentarza"/>
    <w:uiPriority w:val="99"/>
    <w:semiHidden/>
    <w:rsid w:val="000A7791"/>
    <w:rPr>
      <w:rFonts w:ascii="Times New Roman" w:eastAsia="Times New Roman" w:hAnsi="Times New Roman" w:cs="Times New Roman"/>
    </w:rPr>
  </w:style>
  <w:style w:type="paragraph" w:styleId="Tematkomentarza">
    <w:name w:val="annotation subject"/>
    <w:basedOn w:val="Tekstkomentarza"/>
    <w:next w:val="Tekstkomentarza"/>
    <w:link w:val="TematkomentarzaZnak"/>
    <w:uiPriority w:val="99"/>
    <w:semiHidden/>
    <w:unhideWhenUsed/>
    <w:rsid w:val="000A7791"/>
    <w:rPr>
      <w:b/>
      <w:bCs/>
    </w:rPr>
  </w:style>
  <w:style w:type="character" w:customStyle="1" w:styleId="TematkomentarzaZnak">
    <w:name w:val="Temat komentarza Znak"/>
    <w:link w:val="Tematkomentarza"/>
    <w:uiPriority w:val="99"/>
    <w:semiHidden/>
    <w:rsid w:val="000A7791"/>
    <w:rPr>
      <w:rFonts w:ascii="Times New Roman" w:eastAsia="Times New Roman" w:hAnsi="Times New Roman" w:cs="Times New Roman"/>
      <w:b/>
      <w:bCs/>
    </w:rPr>
  </w:style>
  <w:style w:type="paragraph" w:styleId="Tekstdymka">
    <w:name w:val="Balloon Text"/>
    <w:basedOn w:val="Normalny"/>
    <w:link w:val="TekstdymkaZnak"/>
    <w:uiPriority w:val="99"/>
    <w:semiHidden/>
    <w:unhideWhenUsed/>
    <w:rsid w:val="000A7791"/>
    <w:rPr>
      <w:rFonts w:ascii="Tahoma" w:hAnsi="Tahoma" w:cs="Tahoma"/>
      <w:sz w:val="16"/>
      <w:szCs w:val="16"/>
    </w:rPr>
  </w:style>
  <w:style w:type="character" w:customStyle="1" w:styleId="TekstdymkaZnak">
    <w:name w:val="Tekst dymka Znak"/>
    <w:link w:val="Tekstdymka"/>
    <w:uiPriority w:val="99"/>
    <w:semiHidden/>
    <w:rsid w:val="000A7791"/>
    <w:rPr>
      <w:rFonts w:ascii="Tahoma" w:eastAsia="Times New Roman" w:hAnsi="Tahoma" w:cs="Tahoma"/>
      <w:sz w:val="16"/>
      <w:szCs w:val="16"/>
    </w:rPr>
  </w:style>
  <w:style w:type="paragraph" w:customStyle="1" w:styleId="Tekstpodstawowy21">
    <w:name w:val="Tekst podstawowy 21"/>
    <w:basedOn w:val="Normalny"/>
    <w:rsid w:val="004645BF"/>
    <w:pPr>
      <w:spacing w:line="360" w:lineRule="auto"/>
      <w:ind w:firstLine="708"/>
      <w:jc w:val="both"/>
    </w:pPr>
    <w:rPr>
      <w:szCs w:val="20"/>
    </w:rPr>
  </w:style>
  <w:style w:type="paragraph" w:styleId="Akapitzlist">
    <w:name w:val="List Paragraph"/>
    <w:basedOn w:val="Normalny"/>
    <w:uiPriority w:val="34"/>
    <w:qFormat/>
    <w:rsid w:val="00EF51F4"/>
    <w:pPr>
      <w:spacing w:after="200" w:line="276" w:lineRule="auto"/>
      <w:ind w:left="720"/>
      <w:contextualSpacing/>
    </w:pPr>
    <w:rPr>
      <w:rFonts w:ascii="Calibri" w:eastAsia="Calibri" w:hAnsi="Calibri"/>
      <w:sz w:val="22"/>
      <w:szCs w:val="22"/>
      <w:lang w:eastAsia="en-US"/>
    </w:rPr>
  </w:style>
  <w:style w:type="character" w:styleId="Hipercze">
    <w:name w:val="Hyperlink"/>
    <w:uiPriority w:val="99"/>
    <w:unhideWhenUsed/>
    <w:rsid w:val="00D20476"/>
    <w:rPr>
      <w:color w:val="0563C1"/>
      <w:u w:val="single"/>
    </w:rPr>
  </w:style>
  <w:style w:type="paragraph" w:customStyle="1" w:styleId="Default">
    <w:name w:val="Default"/>
    <w:rsid w:val="00451323"/>
    <w:pPr>
      <w:autoSpaceDE w:val="0"/>
      <w:autoSpaceDN w:val="0"/>
      <w:adjustRightInd w:val="0"/>
    </w:pPr>
    <w:rPr>
      <w:rFonts w:ascii="Times New Roman" w:hAnsi="Times New Roman" w:cs="Times New Roman"/>
      <w:color w:val="000000"/>
      <w:sz w:val="24"/>
      <w:szCs w:val="24"/>
    </w:rPr>
  </w:style>
  <w:style w:type="character" w:customStyle="1" w:styleId="markedcontent">
    <w:name w:val="markedcontent"/>
    <w:basedOn w:val="Domylnaczcionkaakapitu"/>
    <w:rsid w:val="00D65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539">
      <w:bodyDiv w:val="1"/>
      <w:marLeft w:val="0"/>
      <w:marRight w:val="0"/>
      <w:marTop w:val="0"/>
      <w:marBottom w:val="0"/>
      <w:divBdr>
        <w:top w:val="none" w:sz="0" w:space="0" w:color="auto"/>
        <w:left w:val="none" w:sz="0" w:space="0" w:color="auto"/>
        <w:bottom w:val="none" w:sz="0" w:space="0" w:color="auto"/>
        <w:right w:val="none" w:sz="0" w:space="0" w:color="auto"/>
      </w:divBdr>
      <w:divsChild>
        <w:div w:id="261110109">
          <w:marLeft w:val="0"/>
          <w:marRight w:val="0"/>
          <w:marTop w:val="0"/>
          <w:marBottom w:val="0"/>
          <w:divBdr>
            <w:top w:val="none" w:sz="0" w:space="0" w:color="auto"/>
            <w:left w:val="none" w:sz="0" w:space="0" w:color="auto"/>
            <w:bottom w:val="none" w:sz="0" w:space="0" w:color="auto"/>
            <w:right w:val="none" w:sz="0" w:space="0" w:color="auto"/>
          </w:divBdr>
        </w:div>
        <w:div w:id="407845739">
          <w:marLeft w:val="0"/>
          <w:marRight w:val="0"/>
          <w:marTop w:val="0"/>
          <w:marBottom w:val="0"/>
          <w:divBdr>
            <w:top w:val="none" w:sz="0" w:space="0" w:color="auto"/>
            <w:left w:val="none" w:sz="0" w:space="0" w:color="auto"/>
            <w:bottom w:val="none" w:sz="0" w:space="0" w:color="auto"/>
            <w:right w:val="none" w:sz="0" w:space="0" w:color="auto"/>
          </w:divBdr>
        </w:div>
        <w:div w:id="416368716">
          <w:marLeft w:val="0"/>
          <w:marRight w:val="0"/>
          <w:marTop w:val="0"/>
          <w:marBottom w:val="0"/>
          <w:divBdr>
            <w:top w:val="none" w:sz="0" w:space="0" w:color="auto"/>
            <w:left w:val="none" w:sz="0" w:space="0" w:color="auto"/>
            <w:bottom w:val="none" w:sz="0" w:space="0" w:color="auto"/>
            <w:right w:val="none" w:sz="0" w:space="0" w:color="auto"/>
          </w:divBdr>
        </w:div>
        <w:div w:id="744768664">
          <w:marLeft w:val="0"/>
          <w:marRight w:val="0"/>
          <w:marTop w:val="0"/>
          <w:marBottom w:val="0"/>
          <w:divBdr>
            <w:top w:val="none" w:sz="0" w:space="0" w:color="auto"/>
            <w:left w:val="none" w:sz="0" w:space="0" w:color="auto"/>
            <w:bottom w:val="none" w:sz="0" w:space="0" w:color="auto"/>
            <w:right w:val="none" w:sz="0" w:space="0" w:color="auto"/>
          </w:divBdr>
        </w:div>
        <w:div w:id="887910602">
          <w:marLeft w:val="0"/>
          <w:marRight w:val="0"/>
          <w:marTop w:val="0"/>
          <w:marBottom w:val="0"/>
          <w:divBdr>
            <w:top w:val="none" w:sz="0" w:space="0" w:color="auto"/>
            <w:left w:val="none" w:sz="0" w:space="0" w:color="auto"/>
            <w:bottom w:val="none" w:sz="0" w:space="0" w:color="auto"/>
            <w:right w:val="none" w:sz="0" w:space="0" w:color="auto"/>
          </w:divBdr>
        </w:div>
        <w:div w:id="1223517589">
          <w:marLeft w:val="0"/>
          <w:marRight w:val="0"/>
          <w:marTop w:val="0"/>
          <w:marBottom w:val="0"/>
          <w:divBdr>
            <w:top w:val="none" w:sz="0" w:space="0" w:color="auto"/>
            <w:left w:val="none" w:sz="0" w:space="0" w:color="auto"/>
            <w:bottom w:val="none" w:sz="0" w:space="0" w:color="auto"/>
            <w:right w:val="none" w:sz="0" w:space="0" w:color="auto"/>
          </w:divBdr>
        </w:div>
      </w:divsChild>
    </w:div>
    <w:div w:id="1140154743">
      <w:bodyDiv w:val="1"/>
      <w:marLeft w:val="0"/>
      <w:marRight w:val="0"/>
      <w:marTop w:val="0"/>
      <w:marBottom w:val="0"/>
      <w:divBdr>
        <w:top w:val="none" w:sz="0" w:space="0" w:color="auto"/>
        <w:left w:val="none" w:sz="0" w:space="0" w:color="auto"/>
        <w:bottom w:val="none" w:sz="0" w:space="0" w:color="auto"/>
        <w:right w:val="none" w:sz="0" w:space="0" w:color="auto"/>
      </w:divBdr>
      <w:divsChild>
        <w:div w:id="67532646">
          <w:marLeft w:val="0"/>
          <w:marRight w:val="0"/>
          <w:marTop w:val="0"/>
          <w:marBottom w:val="0"/>
          <w:divBdr>
            <w:top w:val="none" w:sz="0" w:space="0" w:color="auto"/>
            <w:left w:val="none" w:sz="0" w:space="0" w:color="auto"/>
            <w:bottom w:val="none" w:sz="0" w:space="0" w:color="auto"/>
            <w:right w:val="none" w:sz="0" w:space="0" w:color="auto"/>
          </w:divBdr>
        </w:div>
        <w:div w:id="137914844">
          <w:marLeft w:val="0"/>
          <w:marRight w:val="0"/>
          <w:marTop w:val="0"/>
          <w:marBottom w:val="0"/>
          <w:divBdr>
            <w:top w:val="none" w:sz="0" w:space="0" w:color="auto"/>
            <w:left w:val="none" w:sz="0" w:space="0" w:color="auto"/>
            <w:bottom w:val="none" w:sz="0" w:space="0" w:color="auto"/>
            <w:right w:val="none" w:sz="0" w:space="0" w:color="auto"/>
          </w:divBdr>
        </w:div>
        <w:div w:id="155925589">
          <w:marLeft w:val="0"/>
          <w:marRight w:val="0"/>
          <w:marTop w:val="0"/>
          <w:marBottom w:val="0"/>
          <w:divBdr>
            <w:top w:val="none" w:sz="0" w:space="0" w:color="auto"/>
            <w:left w:val="none" w:sz="0" w:space="0" w:color="auto"/>
            <w:bottom w:val="none" w:sz="0" w:space="0" w:color="auto"/>
            <w:right w:val="none" w:sz="0" w:space="0" w:color="auto"/>
          </w:divBdr>
        </w:div>
        <w:div w:id="293292504">
          <w:marLeft w:val="0"/>
          <w:marRight w:val="0"/>
          <w:marTop w:val="0"/>
          <w:marBottom w:val="0"/>
          <w:divBdr>
            <w:top w:val="none" w:sz="0" w:space="0" w:color="auto"/>
            <w:left w:val="none" w:sz="0" w:space="0" w:color="auto"/>
            <w:bottom w:val="none" w:sz="0" w:space="0" w:color="auto"/>
            <w:right w:val="none" w:sz="0" w:space="0" w:color="auto"/>
          </w:divBdr>
        </w:div>
        <w:div w:id="471797770">
          <w:marLeft w:val="0"/>
          <w:marRight w:val="0"/>
          <w:marTop w:val="0"/>
          <w:marBottom w:val="0"/>
          <w:divBdr>
            <w:top w:val="none" w:sz="0" w:space="0" w:color="auto"/>
            <w:left w:val="none" w:sz="0" w:space="0" w:color="auto"/>
            <w:bottom w:val="none" w:sz="0" w:space="0" w:color="auto"/>
            <w:right w:val="none" w:sz="0" w:space="0" w:color="auto"/>
          </w:divBdr>
        </w:div>
        <w:div w:id="970089594">
          <w:marLeft w:val="0"/>
          <w:marRight w:val="0"/>
          <w:marTop w:val="0"/>
          <w:marBottom w:val="0"/>
          <w:divBdr>
            <w:top w:val="none" w:sz="0" w:space="0" w:color="auto"/>
            <w:left w:val="none" w:sz="0" w:space="0" w:color="auto"/>
            <w:bottom w:val="none" w:sz="0" w:space="0" w:color="auto"/>
            <w:right w:val="none" w:sz="0" w:space="0" w:color="auto"/>
          </w:divBdr>
        </w:div>
        <w:div w:id="1019044124">
          <w:marLeft w:val="0"/>
          <w:marRight w:val="0"/>
          <w:marTop w:val="0"/>
          <w:marBottom w:val="0"/>
          <w:divBdr>
            <w:top w:val="none" w:sz="0" w:space="0" w:color="auto"/>
            <w:left w:val="none" w:sz="0" w:space="0" w:color="auto"/>
            <w:bottom w:val="none" w:sz="0" w:space="0" w:color="auto"/>
            <w:right w:val="none" w:sz="0" w:space="0" w:color="auto"/>
          </w:divBdr>
        </w:div>
        <w:div w:id="172229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zysztof.szoszkiewicz@up.pozna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731</Words>
  <Characters>4387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5108</CharactersWithSpaces>
  <SharedDoc>false</SharedDoc>
  <HLinks>
    <vt:vector size="6" baseType="variant">
      <vt:variant>
        <vt:i4>5046382</vt:i4>
      </vt:variant>
      <vt:variant>
        <vt:i4>0</vt:i4>
      </vt:variant>
      <vt:variant>
        <vt:i4>0</vt:i4>
      </vt:variant>
      <vt:variant>
        <vt:i4>5</vt:i4>
      </vt:variant>
      <vt:variant>
        <vt:lpwstr>mailto:klaudia.borowiak@puls.edu.pl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dc:creator>
  <cp:keywords/>
  <cp:lastModifiedBy>Marta</cp:lastModifiedBy>
  <cp:revision>7</cp:revision>
  <cp:lastPrinted>2018-03-06T11:13:00Z</cp:lastPrinted>
  <dcterms:created xsi:type="dcterms:W3CDTF">2022-02-13T22:56:00Z</dcterms:created>
  <dcterms:modified xsi:type="dcterms:W3CDTF">2022-02-22T14:53:00Z</dcterms:modified>
</cp:coreProperties>
</file>